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9D21" w14:textId="5CFAB65A" w:rsidR="00F05B08" w:rsidRPr="00F05B08" w:rsidRDefault="0060144B" w:rsidP="00EF2615">
      <w:pPr>
        <w:pStyle w:val="Titr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05B08" w:rsidRPr="00F05B08">
        <w:rPr>
          <w:b/>
          <w:bCs/>
          <w:sz w:val="28"/>
          <w:szCs w:val="28"/>
        </w:rPr>
        <w:t>Prochaines dates de formation (en inter)</w:t>
      </w:r>
    </w:p>
    <w:tbl>
      <w:tblPr>
        <w:tblStyle w:val="Style1"/>
        <w:tblW w:w="5026" w:type="pct"/>
        <w:tblLayout w:type="fixed"/>
        <w:tblLook w:val="02A0" w:firstRow="1" w:lastRow="0" w:firstColumn="1" w:lastColumn="0" w:noHBand="1" w:noVBand="0"/>
        <w:tblDescription w:val="Tableau de Nom, Mois et Année"/>
      </w:tblPr>
      <w:tblGrid>
        <w:gridCol w:w="10520"/>
      </w:tblGrid>
      <w:tr w:rsidR="00CD4E65" w:rsidRPr="008952E5" w14:paraId="0695F613" w14:textId="77777777" w:rsidTr="00937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6107E2D5" w14:textId="24E935F3" w:rsidR="00CD4E65" w:rsidRPr="008952E5" w:rsidRDefault="0064084A" w:rsidP="00E061CA">
            <w:r w:rsidRPr="008952E5">
              <w:t>SEPTEMBRE</w:t>
            </w:r>
          </w:p>
        </w:tc>
      </w:tr>
    </w:tbl>
    <w:tbl>
      <w:tblPr>
        <w:tblStyle w:val="Tcheshebdomadaires"/>
        <w:tblW w:w="10456" w:type="dxa"/>
        <w:tblLook w:val="0480" w:firstRow="0" w:lastRow="0" w:firstColumn="1" w:lastColumn="0" w:noHBand="0" w:noVBand="1"/>
        <w:tblDescription w:val="Tableau de Nom, Mois et Année"/>
      </w:tblPr>
      <w:tblGrid>
        <w:gridCol w:w="6107"/>
        <w:gridCol w:w="1815"/>
        <w:gridCol w:w="1429"/>
        <w:gridCol w:w="1105"/>
      </w:tblGrid>
      <w:tr w:rsidR="00A135F0" w:rsidRPr="008952E5" w14:paraId="51A443E6" w14:textId="77777777" w:rsidTr="00A135F0">
        <w:trPr>
          <w:trHeight w:val="353"/>
          <w:tblHeader/>
        </w:trPr>
        <w:tc>
          <w:tcPr>
            <w:tcW w:w="6107" w:type="dxa"/>
          </w:tcPr>
          <w:p w14:paraId="420DF192" w14:textId="3DF5AE29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Programme</w:t>
            </w:r>
          </w:p>
        </w:tc>
        <w:tc>
          <w:tcPr>
            <w:tcW w:w="1815" w:type="dxa"/>
          </w:tcPr>
          <w:p w14:paraId="2BF9507F" w14:textId="18B81D82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Date</w:t>
            </w:r>
          </w:p>
        </w:tc>
        <w:tc>
          <w:tcPr>
            <w:tcW w:w="1429" w:type="dxa"/>
          </w:tcPr>
          <w:p w14:paraId="5DAA1F0F" w14:textId="504B5F67" w:rsidR="00A135F0" w:rsidRPr="008952E5" w:rsidRDefault="00A135F0" w:rsidP="00F11E8C">
            <w:pPr>
              <w:rPr>
                <w:b/>
                <w:bCs/>
              </w:rPr>
            </w:pPr>
            <w:r>
              <w:rPr>
                <w:b/>
                <w:bCs/>
              </w:rPr>
              <w:t>Formateur</w:t>
            </w:r>
          </w:p>
        </w:tc>
        <w:tc>
          <w:tcPr>
            <w:tcW w:w="1105" w:type="dxa"/>
          </w:tcPr>
          <w:p w14:paraId="1691E58A" w14:textId="3B9EFF04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Durée</w:t>
            </w:r>
          </w:p>
        </w:tc>
      </w:tr>
      <w:tr w:rsidR="00A135F0" w:rsidRPr="008952E5" w14:paraId="117B50D0" w14:textId="77777777" w:rsidTr="00A135F0">
        <w:trPr>
          <w:trHeight w:val="365"/>
        </w:trPr>
        <w:tc>
          <w:tcPr>
            <w:tcW w:w="6107" w:type="dxa"/>
          </w:tcPr>
          <w:p w14:paraId="558F0826" w14:textId="21117695" w:rsidR="00A135F0" w:rsidRPr="008952E5" w:rsidRDefault="00A135F0" w:rsidP="00C941B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Conduire les entretiens professionnels</w:t>
            </w:r>
          </w:p>
        </w:tc>
        <w:tc>
          <w:tcPr>
            <w:tcW w:w="1815" w:type="dxa"/>
          </w:tcPr>
          <w:p w14:paraId="6B388ED7" w14:textId="52AADC5A" w:rsidR="00A135F0" w:rsidRPr="008952E5" w:rsidRDefault="00A135F0" w:rsidP="00C941BC">
            <w:r w:rsidRPr="008952E5">
              <w:t>16/09</w:t>
            </w:r>
          </w:p>
        </w:tc>
        <w:tc>
          <w:tcPr>
            <w:tcW w:w="1429" w:type="dxa"/>
          </w:tcPr>
          <w:p w14:paraId="0A159A98" w14:textId="54AEEDDE" w:rsidR="00A135F0" w:rsidRPr="008952E5" w:rsidRDefault="00A135F0" w:rsidP="00C941BC">
            <w:r>
              <w:t>Elodie</w:t>
            </w:r>
          </w:p>
        </w:tc>
        <w:tc>
          <w:tcPr>
            <w:tcW w:w="1105" w:type="dxa"/>
          </w:tcPr>
          <w:p w14:paraId="73CCC3AA" w14:textId="5FDBB0AC" w:rsidR="00A135F0" w:rsidRPr="008952E5" w:rsidRDefault="00A135F0" w:rsidP="00C941BC">
            <w:r w:rsidRPr="008952E5">
              <w:t>1j</w:t>
            </w:r>
          </w:p>
        </w:tc>
      </w:tr>
      <w:tr w:rsidR="00A135F0" w:rsidRPr="008952E5" w14:paraId="55506A5A" w14:textId="77777777" w:rsidTr="00A135F0">
        <w:trPr>
          <w:trHeight w:val="365"/>
        </w:trPr>
        <w:tc>
          <w:tcPr>
            <w:tcW w:w="6107" w:type="dxa"/>
          </w:tcPr>
          <w:p w14:paraId="0BD8EDBB" w14:textId="57EA609B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L’art de recruter S1</w:t>
            </w:r>
          </w:p>
        </w:tc>
        <w:tc>
          <w:tcPr>
            <w:tcW w:w="1815" w:type="dxa"/>
          </w:tcPr>
          <w:p w14:paraId="1C24DE2D" w14:textId="02CD7A9E" w:rsidR="00A135F0" w:rsidRPr="008952E5" w:rsidRDefault="00A135F0" w:rsidP="00F11E8C">
            <w:r w:rsidRPr="008952E5">
              <w:t>18/09</w:t>
            </w:r>
          </w:p>
        </w:tc>
        <w:tc>
          <w:tcPr>
            <w:tcW w:w="1429" w:type="dxa"/>
          </w:tcPr>
          <w:p w14:paraId="10F988D5" w14:textId="5EC4D994" w:rsidR="00A135F0" w:rsidRPr="008952E5" w:rsidRDefault="00A135F0" w:rsidP="00F11E8C">
            <w:r>
              <w:t>Elodie</w:t>
            </w:r>
          </w:p>
        </w:tc>
        <w:tc>
          <w:tcPr>
            <w:tcW w:w="1105" w:type="dxa"/>
          </w:tcPr>
          <w:p w14:paraId="4D6C2383" w14:textId="7D99D126" w:rsidR="00A135F0" w:rsidRPr="008952E5" w:rsidRDefault="00A135F0" w:rsidP="00F11E8C">
            <w:r w:rsidRPr="008952E5">
              <w:t>1j</w:t>
            </w:r>
          </w:p>
        </w:tc>
      </w:tr>
      <w:tr w:rsidR="00A135F0" w:rsidRPr="008952E5" w14:paraId="3B2AFCAC" w14:textId="77777777" w:rsidTr="00A135F0">
        <w:trPr>
          <w:trHeight w:val="365"/>
        </w:trPr>
        <w:tc>
          <w:tcPr>
            <w:tcW w:w="6107" w:type="dxa"/>
          </w:tcPr>
          <w:p w14:paraId="00781388" w14:textId="0AA0387B" w:rsidR="00A135F0" w:rsidRPr="008952E5" w:rsidRDefault="00A135F0" w:rsidP="003A0F84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Recruter sans discriminer</w:t>
            </w:r>
          </w:p>
        </w:tc>
        <w:tc>
          <w:tcPr>
            <w:tcW w:w="1815" w:type="dxa"/>
          </w:tcPr>
          <w:p w14:paraId="1991F84A" w14:textId="2329CD01" w:rsidR="00A135F0" w:rsidRPr="008952E5" w:rsidRDefault="00A135F0" w:rsidP="003A0F84">
            <w:r w:rsidRPr="008952E5">
              <w:t>22/09</w:t>
            </w:r>
          </w:p>
        </w:tc>
        <w:tc>
          <w:tcPr>
            <w:tcW w:w="1429" w:type="dxa"/>
          </w:tcPr>
          <w:p w14:paraId="55AC384F" w14:textId="243E57CC" w:rsidR="00A135F0" w:rsidRPr="008952E5" w:rsidRDefault="00A135F0" w:rsidP="003A0F84">
            <w:r>
              <w:t>Elodie</w:t>
            </w:r>
          </w:p>
        </w:tc>
        <w:tc>
          <w:tcPr>
            <w:tcW w:w="1105" w:type="dxa"/>
          </w:tcPr>
          <w:p w14:paraId="0FEEE4FC" w14:textId="73F69482" w:rsidR="00A135F0" w:rsidRPr="008952E5" w:rsidRDefault="00A135F0" w:rsidP="003A0F84">
            <w:r w:rsidRPr="008952E5">
              <w:t>1j</w:t>
            </w:r>
          </w:p>
        </w:tc>
      </w:tr>
      <w:tr w:rsidR="00A135F0" w:rsidRPr="008952E5" w14:paraId="78EA1A6B" w14:textId="77777777" w:rsidTr="00A135F0">
        <w:trPr>
          <w:trHeight w:val="353"/>
        </w:trPr>
        <w:tc>
          <w:tcPr>
            <w:tcW w:w="6107" w:type="dxa"/>
          </w:tcPr>
          <w:p w14:paraId="293741C0" w14:textId="2819CA92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 xml:space="preserve">Gérer son temps pour être plus efficace </w:t>
            </w:r>
          </w:p>
        </w:tc>
        <w:tc>
          <w:tcPr>
            <w:tcW w:w="1815" w:type="dxa"/>
          </w:tcPr>
          <w:p w14:paraId="47E233AC" w14:textId="6771A4B4" w:rsidR="00A135F0" w:rsidRPr="008952E5" w:rsidRDefault="00A135F0" w:rsidP="00F11E8C">
            <w:r w:rsidRPr="008952E5">
              <w:t>23/09</w:t>
            </w:r>
          </w:p>
        </w:tc>
        <w:tc>
          <w:tcPr>
            <w:tcW w:w="1429" w:type="dxa"/>
          </w:tcPr>
          <w:p w14:paraId="5E896D72" w14:textId="635FB865" w:rsidR="00A135F0" w:rsidRPr="008952E5" w:rsidRDefault="00A0152B" w:rsidP="00F11E8C">
            <w:r>
              <w:t>Malory</w:t>
            </w:r>
          </w:p>
        </w:tc>
        <w:tc>
          <w:tcPr>
            <w:tcW w:w="1105" w:type="dxa"/>
          </w:tcPr>
          <w:p w14:paraId="4BE52DEB" w14:textId="4A70A57C" w:rsidR="00A135F0" w:rsidRPr="008952E5" w:rsidRDefault="00A135F0" w:rsidP="00F11E8C">
            <w:r w:rsidRPr="008952E5">
              <w:t>1j</w:t>
            </w:r>
          </w:p>
        </w:tc>
      </w:tr>
      <w:tr w:rsidR="00A135F0" w:rsidRPr="008952E5" w14:paraId="7CD10D4C" w14:textId="77777777" w:rsidTr="00A135F0">
        <w:trPr>
          <w:trHeight w:val="365"/>
        </w:trPr>
        <w:tc>
          <w:tcPr>
            <w:tcW w:w="6107" w:type="dxa"/>
          </w:tcPr>
          <w:p w14:paraId="6E8ACA7E" w14:textId="28B1ABAB" w:rsidR="00A135F0" w:rsidRPr="008952E5" w:rsidRDefault="00A135F0" w:rsidP="00D82ACD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Manager en toute sérénité (Les fondamentaux du management)</w:t>
            </w:r>
          </w:p>
        </w:tc>
        <w:tc>
          <w:tcPr>
            <w:tcW w:w="1815" w:type="dxa"/>
          </w:tcPr>
          <w:p w14:paraId="5D874074" w14:textId="431379F1" w:rsidR="00A135F0" w:rsidRPr="008952E5" w:rsidRDefault="00A135F0" w:rsidP="00D82ACD">
            <w:r w:rsidRPr="008952E5">
              <w:t>2</w:t>
            </w:r>
            <w:r>
              <w:t>9</w:t>
            </w:r>
            <w:r w:rsidRPr="008952E5">
              <w:t>/09</w:t>
            </w:r>
          </w:p>
        </w:tc>
        <w:tc>
          <w:tcPr>
            <w:tcW w:w="1429" w:type="dxa"/>
          </w:tcPr>
          <w:p w14:paraId="0B49514A" w14:textId="67EAA46B" w:rsidR="00A135F0" w:rsidRPr="008952E5" w:rsidRDefault="00A0152B" w:rsidP="00D82ACD">
            <w:r>
              <w:t>Aline</w:t>
            </w:r>
          </w:p>
        </w:tc>
        <w:tc>
          <w:tcPr>
            <w:tcW w:w="1105" w:type="dxa"/>
          </w:tcPr>
          <w:p w14:paraId="28C08592" w14:textId="6523037A" w:rsidR="00A135F0" w:rsidRPr="008952E5" w:rsidRDefault="00A135F0" w:rsidP="00D82ACD">
            <w:r w:rsidRPr="008952E5">
              <w:t>1j</w:t>
            </w:r>
          </w:p>
        </w:tc>
      </w:tr>
    </w:tbl>
    <w:p w14:paraId="7B2C38E8" w14:textId="77777777" w:rsidR="009A58E3" w:rsidRPr="008952E5" w:rsidRDefault="009A58E3">
      <w:pPr>
        <w:pStyle w:val="Espacedetableau"/>
      </w:pPr>
    </w:p>
    <w:tbl>
      <w:tblPr>
        <w:tblStyle w:val="Style1"/>
        <w:tblW w:w="5026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Tableau d’en-tête de tâche"/>
      </w:tblPr>
      <w:tblGrid>
        <w:gridCol w:w="10520"/>
      </w:tblGrid>
      <w:tr w:rsidR="00792DA3" w:rsidRPr="008952E5" w14:paraId="375F1ED3" w14:textId="77777777" w:rsidTr="00937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  <w:tl2br w:val="none" w:sz="0" w:space="0" w:color="auto"/>
              <w:tr2bl w:val="none" w:sz="0" w:space="0" w:color="auto"/>
            </w:tcBorders>
            <w:shd w:val="clear" w:color="auto" w:fill="7030A0"/>
          </w:tcPr>
          <w:p w14:paraId="6A902818" w14:textId="07C73775" w:rsidR="00792DA3" w:rsidRPr="008952E5" w:rsidRDefault="00CF0970" w:rsidP="00297EBC">
            <w:r w:rsidRPr="008952E5">
              <w:t>OCTOBRE</w:t>
            </w:r>
            <w:r w:rsidR="00F05B08" w:rsidRPr="008952E5">
              <w:t xml:space="preserve"> </w:t>
            </w:r>
          </w:p>
        </w:tc>
      </w:tr>
    </w:tbl>
    <w:tbl>
      <w:tblPr>
        <w:tblStyle w:val="Tcheshebdomadaires"/>
        <w:tblW w:w="10456" w:type="dxa"/>
        <w:tblLook w:val="0480" w:firstRow="0" w:lastRow="0" w:firstColumn="1" w:lastColumn="0" w:noHBand="0" w:noVBand="1"/>
        <w:tblDescription w:val="Tableau d’en-tête de tâche"/>
      </w:tblPr>
      <w:tblGrid>
        <w:gridCol w:w="6129"/>
        <w:gridCol w:w="1806"/>
        <w:gridCol w:w="1416"/>
        <w:gridCol w:w="1105"/>
      </w:tblGrid>
      <w:tr w:rsidR="00A135F0" w:rsidRPr="008952E5" w14:paraId="1333FAF8" w14:textId="77777777" w:rsidTr="00A135F0">
        <w:trPr>
          <w:trHeight w:val="361"/>
          <w:tblHeader/>
        </w:trPr>
        <w:tc>
          <w:tcPr>
            <w:tcW w:w="6129" w:type="dxa"/>
          </w:tcPr>
          <w:p w14:paraId="572E5307" w14:textId="1B9066A9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Programme</w:t>
            </w:r>
          </w:p>
        </w:tc>
        <w:tc>
          <w:tcPr>
            <w:tcW w:w="1806" w:type="dxa"/>
          </w:tcPr>
          <w:p w14:paraId="27340D3C" w14:textId="4967CFE3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Date</w:t>
            </w:r>
          </w:p>
        </w:tc>
        <w:tc>
          <w:tcPr>
            <w:tcW w:w="1416" w:type="dxa"/>
          </w:tcPr>
          <w:p w14:paraId="279A75AD" w14:textId="603B1E9D" w:rsidR="00A135F0" w:rsidRPr="008952E5" w:rsidRDefault="00EC0524" w:rsidP="00F11E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Formateur </w:t>
            </w:r>
          </w:p>
        </w:tc>
        <w:tc>
          <w:tcPr>
            <w:tcW w:w="1105" w:type="dxa"/>
          </w:tcPr>
          <w:p w14:paraId="12EC7A89" w14:textId="5E4F69CB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Durée</w:t>
            </w:r>
          </w:p>
        </w:tc>
      </w:tr>
      <w:tr w:rsidR="00A135F0" w:rsidRPr="008952E5" w14:paraId="251E74F8" w14:textId="77777777" w:rsidTr="00A135F0">
        <w:trPr>
          <w:trHeight w:val="361"/>
        </w:trPr>
        <w:tc>
          <w:tcPr>
            <w:tcW w:w="6129" w:type="dxa"/>
          </w:tcPr>
          <w:p w14:paraId="4A9E2ED7" w14:textId="057CC121" w:rsidR="00A135F0" w:rsidRPr="008952E5" w:rsidRDefault="00A135F0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Gestion des émotions</w:t>
            </w:r>
          </w:p>
        </w:tc>
        <w:tc>
          <w:tcPr>
            <w:tcW w:w="1806" w:type="dxa"/>
          </w:tcPr>
          <w:p w14:paraId="3177CE77" w14:textId="543329E1" w:rsidR="00A135F0" w:rsidRPr="008952E5" w:rsidRDefault="00A135F0" w:rsidP="00F11E8C">
            <w:r w:rsidRPr="008952E5">
              <w:t>01/10</w:t>
            </w:r>
          </w:p>
        </w:tc>
        <w:tc>
          <w:tcPr>
            <w:tcW w:w="1416" w:type="dxa"/>
          </w:tcPr>
          <w:p w14:paraId="19070FA5" w14:textId="688FA673" w:rsidR="00A135F0" w:rsidRPr="008952E5" w:rsidRDefault="00A0152B" w:rsidP="00F11E8C">
            <w:r>
              <w:t>Malory</w:t>
            </w:r>
          </w:p>
        </w:tc>
        <w:tc>
          <w:tcPr>
            <w:tcW w:w="1105" w:type="dxa"/>
          </w:tcPr>
          <w:p w14:paraId="5C387555" w14:textId="0936DE9E" w:rsidR="00A135F0" w:rsidRPr="008952E5" w:rsidRDefault="00A135F0" w:rsidP="00F11E8C">
            <w:r w:rsidRPr="008952E5">
              <w:t>1j</w:t>
            </w:r>
          </w:p>
        </w:tc>
      </w:tr>
      <w:tr w:rsidR="004E705A" w:rsidRPr="008952E5" w14:paraId="0F6CE346" w14:textId="77777777" w:rsidTr="00A135F0">
        <w:trPr>
          <w:trHeight w:val="361"/>
        </w:trPr>
        <w:tc>
          <w:tcPr>
            <w:tcW w:w="6129" w:type="dxa"/>
          </w:tcPr>
          <w:p w14:paraId="0F43612F" w14:textId="753B31F3" w:rsidR="004E705A" w:rsidRPr="008952E5" w:rsidRDefault="004E705A" w:rsidP="004E705A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Recruter sans discriminer</w:t>
            </w:r>
          </w:p>
        </w:tc>
        <w:tc>
          <w:tcPr>
            <w:tcW w:w="1806" w:type="dxa"/>
          </w:tcPr>
          <w:p w14:paraId="26F40990" w14:textId="7AF82D36" w:rsidR="004E705A" w:rsidRDefault="004E705A" w:rsidP="004E705A">
            <w:r w:rsidRPr="008952E5">
              <w:t>10/10</w:t>
            </w:r>
          </w:p>
        </w:tc>
        <w:tc>
          <w:tcPr>
            <w:tcW w:w="1416" w:type="dxa"/>
          </w:tcPr>
          <w:p w14:paraId="7B1FA9B5" w14:textId="1DEB6D3A" w:rsidR="004E705A" w:rsidRDefault="004E705A" w:rsidP="004E705A">
            <w:r>
              <w:t xml:space="preserve">Elodie </w:t>
            </w:r>
          </w:p>
        </w:tc>
        <w:tc>
          <w:tcPr>
            <w:tcW w:w="1105" w:type="dxa"/>
          </w:tcPr>
          <w:p w14:paraId="08BE8123" w14:textId="6BCA003E" w:rsidR="004E705A" w:rsidRPr="008952E5" w:rsidRDefault="004E705A" w:rsidP="004E705A">
            <w:r w:rsidRPr="008952E5">
              <w:t>1j</w:t>
            </w:r>
          </w:p>
        </w:tc>
      </w:tr>
      <w:tr w:rsidR="004E705A" w:rsidRPr="008952E5" w14:paraId="10A5B343" w14:textId="77777777" w:rsidTr="00A135F0">
        <w:trPr>
          <w:trHeight w:val="361"/>
        </w:trPr>
        <w:tc>
          <w:tcPr>
            <w:tcW w:w="6129" w:type="dxa"/>
          </w:tcPr>
          <w:p w14:paraId="3338FC6C" w14:textId="0A937004" w:rsidR="004E705A" w:rsidRPr="008952E5" w:rsidRDefault="004E705A" w:rsidP="004E705A">
            <w:pPr>
              <w:rPr>
                <w:b/>
                <w:bCs/>
              </w:rPr>
            </w:pPr>
            <w:r>
              <w:rPr>
                <w:b/>
                <w:bCs/>
              </w:rPr>
              <w:t>Recruter sans discriminer</w:t>
            </w:r>
          </w:p>
        </w:tc>
        <w:tc>
          <w:tcPr>
            <w:tcW w:w="1806" w:type="dxa"/>
          </w:tcPr>
          <w:p w14:paraId="2C389766" w14:textId="553D0A0A" w:rsidR="004E705A" w:rsidRDefault="004E705A" w:rsidP="004E705A">
            <w:r w:rsidRPr="008952E5">
              <w:t>16/10</w:t>
            </w:r>
          </w:p>
        </w:tc>
        <w:tc>
          <w:tcPr>
            <w:tcW w:w="1416" w:type="dxa"/>
          </w:tcPr>
          <w:p w14:paraId="1214E791" w14:textId="21B71181" w:rsidR="004E705A" w:rsidRDefault="004E705A" w:rsidP="004E705A">
            <w:r>
              <w:t xml:space="preserve">Elodie </w:t>
            </w:r>
          </w:p>
        </w:tc>
        <w:tc>
          <w:tcPr>
            <w:tcW w:w="1105" w:type="dxa"/>
          </w:tcPr>
          <w:p w14:paraId="47047267" w14:textId="07273C9C" w:rsidR="004E705A" w:rsidRPr="008952E5" w:rsidRDefault="004E705A" w:rsidP="004E705A">
            <w:r w:rsidRPr="008952E5">
              <w:t>1j</w:t>
            </w:r>
          </w:p>
        </w:tc>
      </w:tr>
      <w:tr w:rsidR="004E705A" w:rsidRPr="008952E5" w14:paraId="28AB3655" w14:textId="77777777" w:rsidTr="00A135F0">
        <w:trPr>
          <w:trHeight w:val="361"/>
        </w:trPr>
        <w:tc>
          <w:tcPr>
            <w:tcW w:w="6129" w:type="dxa"/>
          </w:tcPr>
          <w:p w14:paraId="25F1DB3D" w14:textId="7321B929" w:rsidR="004E705A" w:rsidRPr="008952E5" w:rsidRDefault="004E705A" w:rsidP="004E705A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 xml:space="preserve">Management pluri-générationnel </w:t>
            </w:r>
          </w:p>
        </w:tc>
        <w:tc>
          <w:tcPr>
            <w:tcW w:w="1806" w:type="dxa"/>
          </w:tcPr>
          <w:p w14:paraId="4A747147" w14:textId="0C334D20" w:rsidR="004E705A" w:rsidRPr="008952E5" w:rsidRDefault="004E705A" w:rsidP="004E705A">
            <w:r>
              <w:t>24</w:t>
            </w:r>
            <w:r w:rsidRPr="008952E5">
              <w:t>/10</w:t>
            </w:r>
          </w:p>
        </w:tc>
        <w:tc>
          <w:tcPr>
            <w:tcW w:w="1416" w:type="dxa"/>
          </w:tcPr>
          <w:p w14:paraId="365779BF" w14:textId="7CB3118A" w:rsidR="004E705A" w:rsidRPr="008952E5" w:rsidRDefault="004E705A" w:rsidP="004E705A">
            <w:r>
              <w:t>Aline</w:t>
            </w:r>
          </w:p>
        </w:tc>
        <w:tc>
          <w:tcPr>
            <w:tcW w:w="1105" w:type="dxa"/>
          </w:tcPr>
          <w:p w14:paraId="702A7A85" w14:textId="7D3005B2" w:rsidR="004E705A" w:rsidRPr="008952E5" w:rsidRDefault="004E705A" w:rsidP="004E705A">
            <w:r w:rsidRPr="008952E5">
              <w:t>1j</w:t>
            </w:r>
          </w:p>
        </w:tc>
      </w:tr>
      <w:tr w:rsidR="004E705A" w:rsidRPr="008952E5" w14:paraId="777BEC98" w14:textId="77777777" w:rsidTr="00A135F0">
        <w:trPr>
          <w:trHeight w:val="361"/>
        </w:trPr>
        <w:tc>
          <w:tcPr>
            <w:tcW w:w="6129" w:type="dxa"/>
          </w:tcPr>
          <w:p w14:paraId="2DA20DB3" w14:textId="4261D53F" w:rsidR="004E705A" w:rsidRPr="008952E5" w:rsidRDefault="004E705A" w:rsidP="004E705A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Conduite du changement</w:t>
            </w:r>
          </w:p>
        </w:tc>
        <w:tc>
          <w:tcPr>
            <w:tcW w:w="1806" w:type="dxa"/>
          </w:tcPr>
          <w:p w14:paraId="3CF450E4" w14:textId="2ABDAB72" w:rsidR="004E705A" w:rsidRPr="008952E5" w:rsidRDefault="004E705A" w:rsidP="004E705A">
            <w:r>
              <w:t>27</w:t>
            </w:r>
            <w:r w:rsidRPr="008952E5">
              <w:t>/10</w:t>
            </w:r>
          </w:p>
        </w:tc>
        <w:tc>
          <w:tcPr>
            <w:tcW w:w="1416" w:type="dxa"/>
          </w:tcPr>
          <w:p w14:paraId="24B36CBD" w14:textId="2D307A56" w:rsidR="004E705A" w:rsidRPr="008952E5" w:rsidRDefault="004E705A" w:rsidP="004E705A">
            <w:r>
              <w:t xml:space="preserve">Aline </w:t>
            </w:r>
          </w:p>
        </w:tc>
        <w:tc>
          <w:tcPr>
            <w:tcW w:w="1105" w:type="dxa"/>
          </w:tcPr>
          <w:p w14:paraId="03D0028A" w14:textId="11C7451F" w:rsidR="004E705A" w:rsidRPr="008952E5" w:rsidRDefault="004E705A" w:rsidP="004E705A">
            <w:r w:rsidRPr="008952E5">
              <w:t>1j</w:t>
            </w:r>
          </w:p>
        </w:tc>
      </w:tr>
    </w:tbl>
    <w:p w14:paraId="03059E12" w14:textId="77777777" w:rsidR="00792DA3" w:rsidRPr="008952E5" w:rsidRDefault="00792DA3">
      <w:pPr>
        <w:pStyle w:val="Espacedetableau"/>
      </w:pPr>
    </w:p>
    <w:tbl>
      <w:tblPr>
        <w:tblStyle w:val="Style1"/>
        <w:tblW w:w="5026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Tableau d’en-tête de tâche"/>
      </w:tblPr>
      <w:tblGrid>
        <w:gridCol w:w="10520"/>
      </w:tblGrid>
      <w:tr w:rsidR="00792DA3" w:rsidRPr="008952E5" w14:paraId="1F48CD99" w14:textId="77777777" w:rsidTr="0098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098DC846" w14:textId="5A4A55B5" w:rsidR="00792DA3" w:rsidRPr="008952E5" w:rsidRDefault="00CF0970" w:rsidP="00297EBC">
            <w:r w:rsidRPr="008952E5">
              <w:t>novembre</w:t>
            </w:r>
            <w:r w:rsidR="00F05B08" w:rsidRPr="008952E5">
              <w:t xml:space="preserve"> </w:t>
            </w:r>
          </w:p>
        </w:tc>
      </w:tr>
    </w:tbl>
    <w:tbl>
      <w:tblPr>
        <w:tblStyle w:val="Tcheshebdomadaires"/>
        <w:tblW w:w="10456" w:type="dxa"/>
        <w:tblLook w:val="0480" w:firstRow="0" w:lastRow="0" w:firstColumn="1" w:lastColumn="0" w:noHBand="0" w:noVBand="1"/>
        <w:tblDescription w:val="Tableau d’en-tête de tâche"/>
      </w:tblPr>
      <w:tblGrid>
        <w:gridCol w:w="6102"/>
        <w:gridCol w:w="1818"/>
        <w:gridCol w:w="1431"/>
        <w:gridCol w:w="1105"/>
      </w:tblGrid>
      <w:tr w:rsidR="0060144B" w:rsidRPr="008952E5" w14:paraId="2DAD3E9C" w14:textId="77777777" w:rsidTr="0060144B">
        <w:trPr>
          <w:trHeight w:val="344"/>
          <w:tblHeader/>
        </w:trPr>
        <w:tc>
          <w:tcPr>
            <w:tcW w:w="6102" w:type="dxa"/>
          </w:tcPr>
          <w:p w14:paraId="4704187A" w14:textId="6D3DA6D5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Programme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18" w:type="dxa"/>
          </w:tcPr>
          <w:p w14:paraId="032BC9DE" w14:textId="4B3B1B06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Date</w:t>
            </w:r>
          </w:p>
        </w:tc>
        <w:tc>
          <w:tcPr>
            <w:tcW w:w="1431" w:type="dxa"/>
          </w:tcPr>
          <w:p w14:paraId="3DB270EA" w14:textId="64EB5BE2" w:rsidR="0060144B" w:rsidRPr="008952E5" w:rsidRDefault="0060144B" w:rsidP="00F11E8C">
            <w:pPr>
              <w:rPr>
                <w:b/>
                <w:bCs/>
              </w:rPr>
            </w:pPr>
            <w:r>
              <w:rPr>
                <w:b/>
                <w:bCs/>
              </w:rPr>
              <w:t>Formateur</w:t>
            </w:r>
          </w:p>
        </w:tc>
        <w:tc>
          <w:tcPr>
            <w:tcW w:w="1105" w:type="dxa"/>
          </w:tcPr>
          <w:p w14:paraId="41EBF4A8" w14:textId="204CCF1E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Durée</w:t>
            </w:r>
          </w:p>
        </w:tc>
      </w:tr>
      <w:tr w:rsidR="0060144B" w:rsidRPr="008952E5" w14:paraId="67452C92" w14:textId="77777777" w:rsidTr="0060144B">
        <w:trPr>
          <w:trHeight w:val="356"/>
        </w:trPr>
        <w:tc>
          <w:tcPr>
            <w:tcW w:w="6102" w:type="dxa"/>
          </w:tcPr>
          <w:p w14:paraId="3A5BD5BB" w14:textId="080953A1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L’art de recruter S1</w:t>
            </w:r>
          </w:p>
        </w:tc>
        <w:tc>
          <w:tcPr>
            <w:tcW w:w="1818" w:type="dxa"/>
          </w:tcPr>
          <w:p w14:paraId="70233036" w14:textId="68D9F066" w:rsidR="0060144B" w:rsidRPr="008952E5" w:rsidRDefault="0060144B" w:rsidP="00DA631C">
            <w:r w:rsidRPr="008952E5">
              <w:t>03/11</w:t>
            </w:r>
          </w:p>
        </w:tc>
        <w:tc>
          <w:tcPr>
            <w:tcW w:w="1431" w:type="dxa"/>
          </w:tcPr>
          <w:p w14:paraId="1E844C5D" w14:textId="2D4BA7FA" w:rsidR="0060144B" w:rsidRPr="008952E5" w:rsidRDefault="00913B6A" w:rsidP="00DA631C">
            <w:r>
              <w:t xml:space="preserve">Elodie </w:t>
            </w:r>
          </w:p>
        </w:tc>
        <w:tc>
          <w:tcPr>
            <w:tcW w:w="1105" w:type="dxa"/>
          </w:tcPr>
          <w:p w14:paraId="10FD7A30" w14:textId="73E475B3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54FCED08" w14:textId="77777777" w:rsidTr="0060144B">
        <w:trPr>
          <w:trHeight w:val="344"/>
        </w:trPr>
        <w:tc>
          <w:tcPr>
            <w:tcW w:w="6102" w:type="dxa"/>
          </w:tcPr>
          <w:p w14:paraId="744E7A32" w14:textId="035CA5B0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Utiliser l’IA générative pour gagner du temps dans sa communication</w:t>
            </w:r>
          </w:p>
        </w:tc>
        <w:tc>
          <w:tcPr>
            <w:tcW w:w="1818" w:type="dxa"/>
          </w:tcPr>
          <w:p w14:paraId="01B2C069" w14:textId="61E869C3" w:rsidR="0060144B" w:rsidRPr="008952E5" w:rsidRDefault="0060144B" w:rsidP="00F11E8C">
            <w:r w:rsidRPr="008952E5">
              <w:t>0</w:t>
            </w:r>
            <w:r w:rsidR="00DF62D4">
              <w:t>4</w:t>
            </w:r>
            <w:r w:rsidRPr="008952E5">
              <w:t>/11</w:t>
            </w:r>
          </w:p>
        </w:tc>
        <w:tc>
          <w:tcPr>
            <w:tcW w:w="1431" w:type="dxa"/>
          </w:tcPr>
          <w:p w14:paraId="43C11A87" w14:textId="4F1E65C3" w:rsidR="0060144B" w:rsidRPr="008952E5" w:rsidRDefault="00913B6A" w:rsidP="00F11E8C">
            <w:r>
              <w:t xml:space="preserve">Audrey </w:t>
            </w:r>
          </w:p>
        </w:tc>
        <w:tc>
          <w:tcPr>
            <w:tcW w:w="1105" w:type="dxa"/>
          </w:tcPr>
          <w:p w14:paraId="418C3384" w14:textId="0371E73F" w:rsidR="0060144B" w:rsidRPr="008952E5" w:rsidRDefault="0060144B" w:rsidP="00F11E8C">
            <w:r w:rsidRPr="008952E5">
              <w:t>1j</w:t>
            </w:r>
          </w:p>
        </w:tc>
      </w:tr>
      <w:tr w:rsidR="0060144B" w:rsidRPr="008952E5" w14:paraId="0FED2A9B" w14:textId="77777777" w:rsidTr="0060144B">
        <w:trPr>
          <w:trHeight w:val="356"/>
        </w:trPr>
        <w:tc>
          <w:tcPr>
            <w:tcW w:w="6102" w:type="dxa"/>
          </w:tcPr>
          <w:p w14:paraId="1FDC4C14" w14:textId="054F1694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L’art de recruter S2</w:t>
            </w:r>
          </w:p>
        </w:tc>
        <w:tc>
          <w:tcPr>
            <w:tcW w:w="1818" w:type="dxa"/>
          </w:tcPr>
          <w:p w14:paraId="615F6F42" w14:textId="04E9D693" w:rsidR="0060144B" w:rsidRPr="008952E5" w:rsidRDefault="0060144B" w:rsidP="00DA631C">
            <w:r w:rsidRPr="008952E5">
              <w:t>0</w:t>
            </w:r>
            <w:r w:rsidR="00DF62D4">
              <w:t>5</w:t>
            </w:r>
            <w:r w:rsidRPr="008952E5">
              <w:t>/11</w:t>
            </w:r>
          </w:p>
        </w:tc>
        <w:tc>
          <w:tcPr>
            <w:tcW w:w="1431" w:type="dxa"/>
          </w:tcPr>
          <w:p w14:paraId="4BDD9E9B" w14:textId="70516F6E" w:rsidR="0060144B" w:rsidRPr="008952E5" w:rsidRDefault="0089365F" w:rsidP="00DA631C">
            <w:r>
              <w:t xml:space="preserve">Elodie </w:t>
            </w:r>
          </w:p>
        </w:tc>
        <w:tc>
          <w:tcPr>
            <w:tcW w:w="1105" w:type="dxa"/>
          </w:tcPr>
          <w:p w14:paraId="253C2892" w14:textId="6E04DEA0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5A6EF2DB" w14:textId="77777777" w:rsidTr="0060144B">
        <w:trPr>
          <w:trHeight w:val="356"/>
        </w:trPr>
        <w:tc>
          <w:tcPr>
            <w:tcW w:w="6102" w:type="dxa"/>
          </w:tcPr>
          <w:p w14:paraId="4D735B7D" w14:textId="599435C7" w:rsidR="0060144B" w:rsidRPr="008952E5" w:rsidRDefault="0089365F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Développer sa posture avec confiance</w:t>
            </w:r>
          </w:p>
        </w:tc>
        <w:tc>
          <w:tcPr>
            <w:tcW w:w="1818" w:type="dxa"/>
          </w:tcPr>
          <w:p w14:paraId="5D899D94" w14:textId="38369159" w:rsidR="0060144B" w:rsidRPr="008952E5" w:rsidRDefault="00FD5FE0" w:rsidP="00DA631C">
            <w:r>
              <w:t>06</w:t>
            </w:r>
            <w:r w:rsidR="0060144B" w:rsidRPr="008952E5">
              <w:t>/11</w:t>
            </w:r>
          </w:p>
        </w:tc>
        <w:tc>
          <w:tcPr>
            <w:tcW w:w="1431" w:type="dxa"/>
          </w:tcPr>
          <w:p w14:paraId="5C8ED3E7" w14:textId="77E0A79A" w:rsidR="0060144B" w:rsidRPr="008952E5" w:rsidRDefault="0089365F" w:rsidP="00DA631C">
            <w:r>
              <w:t xml:space="preserve">Aline </w:t>
            </w:r>
          </w:p>
        </w:tc>
        <w:tc>
          <w:tcPr>
            <w:tcW w:w="1105" w:type="dxa"/>
          </w:tcPr>
          <w:p w14:paraId="036F2870" w14:textId="572FB710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176AEA98" w14:textId="77777777" w:rsidTr="0060144B">
        <w:trPr>
          <w:trHeight w:val="356"/>
        </w:trPr>
        <w:tc>
          <w:tcPr>
            <w:tcW w:w="6102" w:type="dxa"/>
          </w:tcPr>
          <w:p w14:paraId="464A4202" w14:textId="1491C851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Développer une communication interpersonnelle efficace</w:t>
            </w:r>
          </w:p>
        </w:tc>
        <w:tc>
          <w:tcPr>
            <w:tcW w:w="1818" w:type="dxa"/>
          </w:tcPr>
          <w:p w14:paraId="29D31661" w14:textId="37BE8A5E" w:rsidR="0060144B" w:rsidRPr="008952E5" w:rsidRDefault="0060144B" w:rsidP="00DA631C">
            <w:r w:rsidRPr="008952E5">
              <w:t>13/11</w:t>
            </w:r>
          </w:p>
        </w:tc>
        <w:tc>
          <w:tcPr>
            <w:tcW w:w="1431" w:type="dxa"/>
          </w:tcPr>
          <w:p w14:paraId="51711722" w14:textId="2933B97B" w:rsidR="0060144B" w:rsidRPr="008952E5" w:rsidRDefault="0089365F" w:rsidP="00DA631C">
            <w:r>
              <w:t xml:space="preserve">Malory </w:t>
            </w:r>
          </w:p>
        </w:tc>
        <w:tc>
          <w:tcPr>
            <w:tcW w:w="1105" w:type="dxa"/>
          </w:tcPr>
          <w:p w14:paraId="220E3DF0" w14:textId="6CA357ED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68F5B406" w14:textId="77777777" w:rsidTr="0060144B">
        <w:trPr>
          <w:trHeight w:val="356"/>
        </w:trPr>
        <w:tc>
          <w:tcPr>
            <w:tcW w:w="6102" w:type="dxa"/>
          </w:tcPr>
          <w:p w14:paraId="59007ADA" w14:textId="200E36AE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Gestion du stress</w:t>
            </w:r>
          </w:p>
        </w:tc>
        <w:tc>
          <w:tcPr>
            <w:tcW w:w="1818" w:type="dxa"/>
          </w:tcPr>
          <w:p w14:paraId="0275E460" w14:textId="5145771C" w:rsidR="0060144B" w:rsidRPr="008952E5" w:rsidRDefault="0060144B" w:rsidP="00F11E8C">
            <w:r w:rsidRPr="008952E5">
              <w:t>17/11</w:t>
            </w:r>
          </w:p>
        </w:tc>
        <w:tc>
          <w:tcPr>
            <w:tcW w:w="1431" w:type="dxa"/>
          </w:tcPr>
          <w:p w14:paraId="14BB738C" w14:textId="55920914" w:rsidR="0060144B" w:rsidRPr="008952E5" w:rsidRDefault="0089365F" w:rsidP="00F11E8C">
            <w:r>
              <w:t xml:space="preserve">Malory </w:t>
            </w:r>
          </w:p>
        </w:tc>
        <w:tc>
          <w:tcPr>
            <w:tcW w:w="1105" w:type="dxa"/>
          </w:tcPr>
          <w:p w14:paraId="7FC6EEEB" w14:textId="7A1F1026" w:rsidR="0060144B" w:rsidRPr="008952E5" w:rsidRDefault="0060144B" w:rsidP="00F11E8C">
            <w:r w:rsidRPr="008952E5">
              <w:t>1j</w:t>
            </w:r>
          </w:p>
        </w:tc>
      </w:tr>
      <w:tr w:rsidR="0060144B" w:rsidRPr="008952E5" w14:paraId="493E2451" w14:textId="77777777" w:rsidTr="0060144B">
        <w:trPr>
          <w:trHeight w:val="356"/>
        </w:trPr>
        <w:tc>
          <w:tcPr>
            <w:tcW w:w="6102" w:type="dxa"/>
          </w:tcPr>
          <w:p w14:paraId="53F8E1DC" w14:textId="302C8E30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Trouver ses clients (ou prospects) en ligne</w:t>
            </w:r>
          </w:p>
        </w:tc>
        <w:tc>
          <w:tcPr>
            <w:tcW w:w="1818" w:type="dxa"/>
          </w:tcPr>
          <w:p w14:paraId="0DFD859F" w14:textId="4874D099" w:rsidR="0060144B" w:rsidRPr="008952E5" w:rsidRDefault="0060144B" w:rsidP="00DA631C">
            <w:r w:rsidRPr="008952E5">
              <w:t>1</w:t>
            </w:r>
            <w:r w:rsidR="00DF62D4">
              <w:t>8</w:t>
            </w:r>
            <w:r w:rsidRPr="008952E5">
              <w:t>/11</w:t>
            </w:r>
          </w:p>
        </w:tc>
        <w:tc>
          <w:tcPr>
            <w:tcW w:w="1431" w:type="dxa"/>
          </w:tcPr>
          <w:p w14:paraId="77544255" w14:textId="0166409A" w:rsidR="0060144B" w:rsidRPr="008952E5" w:rsidRDefault="0089365F" w:rsidP="00DA631C">
            <w:r>
              <w:t xml:space="preserve">Audrey </w:t>
            </w:r>
          </w:p>
        </w:tc>
        <w:tc>
          <w:tcPr>
            <w:tcW w:w="1105" w:type="dxa"/>
          </w:tcPr>
          <w:p w14:paraId="51FBF04A" w14:textId="5B12B26F" w:rsidR="0060144B" w:rsidRPr="008952E5" w:rsidRDefault="0060144B" w:rsidP="00DA631C">
            <w:r w:rsidRPr="008952E5">
              <w:t>1j</w:t>
            </w:r>
          </w:p>
        </w:tc>
      </w:tr>
      <w:tr w:rsidR="0060144B" w:rsidRPr="00C317CE" w14:paraId="0C348CAE" w14:textId="77777777" w:rsidTr="0060144B">
        <w:trPr>
          <w:trHeight w:val="344"/>
        </w:trPr>
        <w:tc>
          <w:tcPr>
            <w:tcW w:w="6102" w:type="dxa"/>
          </w:tcPr>
          <w:p w14:paraId="358E5172" w14:textId="3E05DAA4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Gestion des conflits</w:t>
            </w:r>
          </w:p>
        </w:tc>
        <w:tc>
          <w:tcPr>
            <w:tcW w:w="1818" w:type="dxa"/>
          </w:tcPr>
          <w:p w14:paraId="2FD76086" w14:textId="01A1AC02" w:rsidR="0060144B" w:rsidRDefault="0060144B" w:rsidP="00DA631C">
            <w:r>
              <w:t>21/11</w:t>
            </w:r>
          </w:p>
        </w:tc>
        <w:tc>
          <w:tcPr>
            <w:tcW w:w="1431" w:type="dxa"/>
          </w:tcPr>
          <w:p w14:paraId="5BC57C09" w14:textId="673F5F23" w:rsidR="0060144B" w:rsidRDefault="0089365F" w:rsidP="00DA631C">
            <w:r>
              <w:t xml:space="preserve">Malory </w:t>
            </w:r>
          </w:p>
        </w:tc>
        <w:tc>
          <w:tcPr>
            <w:tcW w:w="1105" w:type="dxa"/>
          </w:tcPr>
          <w:p w14:paraId="749ED3E9" w14:textId="41119D1F" w:rsidR="0060144B" w:rsidRDefault="0060144B" w:rsidP="00DA631C">
            <w:r>
              <w:t>1j</w:t>
            </w:r>
          </w:p>
        </w:tc>
      </w:tr>
      <w:tr w:rsidR="0060144B" w:rsidRPr="00C317CE" w14:paraId="7BA67E17" w14:textId="77777777" w:rsidTr="0060144B">
        <w:trPr>
          <w:trHeight w:val="344"/>
        </w:trPr>
        <w:tc>
          <w:tcPr>
            <w:tcW w:w="6102" w:type="dxa"/>
          </w:tcPr>
          <w:p w14:paraId="4BC6411D" w14:textId="3D402334" w:rsidR="0060144B" w:rsidRPr="00F05B08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Les fondamentaux du management</w:t>
            </w:r>
          </w:p>
        </w:tc>
        <w:tc>
          <w:tcPr>
            <w:tcW w:w="1818" w:type="dxa"/>
          </w:tcPr>
          <w:p w14:paraId="0FBCCD6E" w14:textId="2C357AE4" w:rsidR="0060144B" w:rsidRDefault="0060144B" w:rsidP="00DA631C">
            <w:r>
              <w:t>24/11</w:t>
            </w:r>
          </w:p>
        </w:tc>
        <w:tc>
          <w:tcPr>
            <w:tcW w:w="1431" w:type="dxa"/>
          </w:tcPr>
          <w:p w14:paraId="5B736F97" w14:textId="44C48C86" w:rsidR="0060144B" w:rsidRDefault="0089365F" w:rsidP="00DA631C">
            <w:r>
              <w:t xml:space="preserve">Aline </w:t>
            </w:r>
          </w:p>
        </w:tc>
        <w:tc>
          <w:tcPr>
            <w:tcW w:w="1105" w:type="dxa"/>
          </w:tcPr>
          <w:p w14:paraId="5921AAE8" w14:textId="45CCC376" w:rsidR="0060144B" w:rsidRDefault="0060144B" w:rsidP="00DA631C">
            <w:r>
              <w:t>1j</w:t>
            </w:r>
          </w:p>
        </w:tc>
      </w:tr>
      <w:tr w:rsidR="0060144B" w:rsidRPr="00C317CE" w14:paraId="45DEEF83" w14:textId="77777777" w:rsidTr="0060144B">
        <w:trPr>
          <w:trHeight w:val="344"/>
        </w:trPr>
        <w:tc>
          <w:tcPr>
            <w:tcW w:w="6102" w:type="dxa"/>
          </w:tcPr>
          <w:p w14:paraId="5F6CE0AF" w14:textId="60FB8D23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La communication non violente</w:t>
            </w:r>
          </w:p>
        </w:tc>
        <w:tc>
          <w:tcPr>
            <w:tcW w:w="1818" w:type="dxa"/>
          </w:tcPr>
          <w:p w14:paraId="6EF487CB" w14:textId="2D625647" w:rsidR="0060144B" w:rsidRDefault="0060144B" w:rsidP="00DA631C">
            <w:r>
              <w:t>25/11</w:t>
            </w:r>
          </w:p>
        </w:tc>
        <w:tc>
          <w:tcPr>
            <w:tcW w:w="1431" w:type="dxa"/>
          </w:tcPr>
          <w:p w14:paraId="7B5C7E90" w14:textId="5EEC458F" w:rsidR="0060144B" w:rsidRDefault="00EC0524" w:rsidP="00DA631C">
            <w:r>
              <w:t xml:space="preserve">Malory </w:t>
            </w:r>
          </w:p>
        </w:tc>
        <w:tc>
          <w:tcPr>
            <w:tcW w:w="1105" w:type="dxa"/>
          </w:tcPr>
          <w:p w14:paraId="360A5801" w14:textId="5B94ED32" w:rsidR="0060144B" w:rsidRDefault="0060144B" w:rsidP="00DA631C">
            <w:r>
              <w:t>1j</w:t>
            </w:r>
          </w:p>
        </w:tc>
      </w:tr>
      <w:tr w:rsidR="0060144B" w:rsidRPr="00C317CE" w14:paraId="6FB66F3D" w14:textId="77777777" w:rsidTr="0060144B">
        <w:trPr>
          <w:trHeight w:val="344"/>
        </w:trPr>
        <w:tc>
          <w:tcPr>
            <w:tcW w:w="6102" w:type="dxa"/>
          </w:tcPr>
          <w:p w14:paraId="5F4093BB" w14:textId="44D66F7F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L’art de recruter S3</w:t>
            </w:r>
          </w:p>
        </w:tc>
        <w:tc>
          <w:tcPr>
            <w:tcW w:w="1818" w:type="dxa"/>
          </w:tcPr>
          <w:p w14:paraId="4B704786" w14:textId="76F71F37" w:rsidR="0060144B" w:rsidRDefault="0060144B" w:rsidP="00DA631C">
            <w:r>
              <w:t>26/11</w:t>
            </w:r>
          </w:p>
        </w:tc>
        <w:tc>
          <w:tcPr>
            <w:tcW w:w="1431" w:type="dxa"/>
          </w:tcPr>
          <w:p w14:paraId="5EE2A731" w14:textId="41FCC349" w:rsidR="0060144B" w:rsidRDefault="00EC0524" w:rsidP="00DA631C">
            <w:r>
              <w:t xml:space="preserve">Elodie </w:t>
            </w:r>
          </w:p>
        </w:tc>
        <w:tc>
          <w:tcPr>
            <w:tcW w:w="1105" w:type="dxa"/>
          </w:tcPr>
          <w:p w14:paraId="2D74AA4F" w14:textId="7C0ECD30" w:rsidR="0060144B" w:rsidRDefault="0060144B" w:rsidP="00DA631C">
            <w:r>
              <w:t>1j</w:t>
            </w:r>
          </w:p>
        </w:tc>
      </w:tr>
    </w:tbl>
    <w:p w14:paraId="1FC0A110" w14:textId="0DF896EE" w:rsidR="00792DA3" w:rsidRDefault="00792DA3" w:rsidP="00792DA3">
      <w:pPr>
        <w:pStyle w:val="Espacedetableau"/>
      </w:pPr>
    </w:p>
    <w:tbl>
      <w:tblPr>
        <w:tblStyle w:val="Style1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Tableau d’en-tête de tâche"/>
      </w:tblPr>
      <w:tblGrid>
        <w:gridCol w:w="10466"/>
      </w:tblGrid>
      <w:tr w:rsidR="0028585E" w:rsidRPr="00C317CE" w14:paraId="79AEFC09" w14:textId="77777777" w:rsidTr="0098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il"/>
              <w:left w:val="nil"/>
              <w:bottom w:val="nil"/>
              <w:right w:val="nil"/>
              <w:tl2br w:val="none" w:sz="0" w:space="0" w:color="auto"/>
              <w:tr2bl w:val="none" w:sz="0" w:space="0" w:color="auto"/>
            </w:tcBorders>
            <w:shd w:val="clear" w:color="auto" w:fill="7030A0"/>
          </w:tcPr>
          <w:p w14:paraId="51B07616" w14:textId="3DB31BCB" w:rsidR="0028585E" w:rsidRPr="00C317CE" w:rsidRDefault="0028585E" w:rsidP="000F5D98">
            <w:r>
              <w:t>DECEMBRE 2025</w:t>
            </w:r>
          </w:p>
        </w:tc>
      </w:tr>
    </w:tbl>
    <w:tbl>
      <w:tblPr>
        <w:tblStyle w:val="Tcheshebdomadaires"/>
        <w:tblW w:w="0" w:type="auto"/>
        <w:tblLook w:val="0480" w:firstRow="0" w:lastRow="0" w:firstColumn="1" w:lastColumn="0" w:noHBand="0" w:noVBand="1"/>
        <w:tblDescription w:val="Tableau d’en-tête de tâche"/>
      </w:tblPr>
      <w:tblGrid>
        <w:gridCol w:w="6630"/>
        <w:gridCol w:w="1951"/>
        <w:gridCol w:w="1367"/>
      </w:tblGrid>
      <w:tr w:rsidR="0028585E" w:rsidRPr="00C317CE" w14:paraId="6B1677FF" w14:textId="77777777" w:rsidTr="000F5D98">
        <w:trPr>
          <w:trHeight w:val="348"/>
          <w:tblHeader/>
        </w:trPr>
        <w:tc>
          <w:tcPr>
            <w:tcW w:w="6630" w:type="dxa"/>
          </w:tcPr>
          <w:p w14:paraId="4907E180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Programme</w:t>
            </w:r>
          </w:p>
        </w:tc>
        <w:tc>
          <w:tcPr>
            <w:tcW w:w="1951" w:type="dxa"/>
          </w:tcPr>
          <w:p w14:paraId="4E62CBA2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Date</w:t>
            </w:r>
          </w:p>
        </w:tc>
        <w:tc>
          <w:tcPr>
            <w:tcW w:w="1367" w:type="dxa"/>
          </w:tcPr>
          <w:p w14:paraId="3F2AE16A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Durée</w:t>
            </w:r>
          </w:p>
        </w:tc>
      </w:tr>
      <w:tr w:rsidR="00177D4E" w:rsidRPr="00C317CE" w14:paraId="02EF559E" w14:textId="77777777" w:rsidTr="000F5D98">
        <w:trPr>
          <w:trHeight w:val="348"/>
        </w:trPr>
        <w:tc>
          <w:tcPr>
            <w:tcW w:w="6630" w:type="dxa"/>
          </w:tcPr>
          <w:p w14:paraId="56489B90" w14:textId="72BBF9F9" w:rsidR="00177D4E" w:rsidRDefault="00DC3281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Gestion du temps</w:t>
            </w:r>
          </w:p>
        </w:tc>
        <w:tc>
          <w:tcPr>
            <w:tcW w:w="1951" w:type="dxa"/>
          </w:tcPr>
          <w:p w14:paraId="3A84D042" w14:textId="7BAB462C" w:rsidR="00177D4E" w:rsidRDefault="00177D4E" w:rsidP="00177D4E">
            <w:r>
              <w:t>01/12</w:t>
            </w:r>
          </w:p>
        </w:tc>
        <w:tc>
          <w:tcPr>
            <w:tcW w:w="1367" w:type="dxa"/>
          </w:tcPr>
          <w:p w14:paraId="143651DD" w14:textId="74B00BCE" w:rsidR="00177D4E" w:rsidRDefault="00177D4E" w:rsidP="00177D4E">
            <w:r>
              <w:t>1j</w:t>
            </w:r>
          </w:p>
        </w:tc>
      </w:tr>
      <w:tr w:rsidR="0028585E" w:rsidRPr="00C317CE" w14:paraId="50D10AB7" w14:textId="77777777" w:rsidTr="000F5D98">
        <w:trPr>
          <w:trHeight w:val="348"/>
        </w:trPr>
        <w:tc>
          <w:tcPr>
            <w:tcW w:w="6630" w:type="dxa"/>
          </w:tcPr>
          <w:p w14:paraId="58065F55" w14:textId="69FE1263" w:rsidR="0028585E" w:rsidRPr="00FC62B6" w:rsidRDefault="00DC3281" w:rsidP="000F5D98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Utiliser l’IA générative pour gagner du temps dans sa communication</w:t>
            </w:r>
          </w:p>
        </w:tc>
        <w:tc>
          <w:tcPr>
            <w:tcW w:w="1951" w:type="dxa"/>
          </w:tcPr>
          <w:p w14:paraId="078416B9" w14:textId="61728A9C" w:rsidR="0028585E" w:rsidRPr="00FC62B6" w:rsidRDefault="00E12E64" w:rsidP="000F5D98">
            <w:r w:rsidRPr="00FC62B6">
              <w:t>0</w:t>
            </w:r>
            <w:r w:rsidR="0078352C">
              <w:t>2</w:t>
            </w:r>
            <w:r w:rsidRPr="00FC62B6">
              <w:t>/12</w:t>
            </w:r>
          </w:p>
        </w:tc>
        <w:tc>
          <w:tcPr>
            <w:tcW w:w="1367" w:type="dxa"/>
          </w:tcPr>
          <w:p w14:paraId="71687EB0" w14:textId="77777777" w:rsidR="0028585E" w:rsidRPr="00FC62B6" w:rsidRDefault="0028585E" w:rsidP="000F5D98">
            <w:r w:rsidRPr="00FC62B6">
              <w:t>1j</w:t>
            </w:r>
          </w:p>
        </w:tc>
      </w:tr>
      <w:tr w:rsidR="00177D4E" w:rsidRPr="00C317CE" w14:paraId="7CB73760" w14:textId="77777777" w:rsidTr="000F5D98">
        <w:trPr>
          <w:trHeight w:val="360"/>
        </w:trPr>
        <w:tc>
          <w:tcPr>
            <w:tcW w:w="6630" w:type="dxa"/>
          </w:tcPr>
          <w:p w14:paraId="2FB6108F" w14:textId="6599DF2F" w:rsidR="00177D4E" w:rsidRPr="00F05B08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Les fondamentaux du management</w:t>
            </w:r>
          </w:p>
        </w:tc>
        <w:tc>
          <w:tcPr>
            <w:tcW w:w="1951" w:type="dxa"/>
          </w:tcPr>
          <w:p w14:paraId="76A61B62" w14:textId="6487334A" w:rsidR="00177D4E" w:rsidRDefault="00177D4E" w:rsidP="00177D4E">
            <w:r>
              <w:t>0</w:t>
            </w:r>
            <w:r w:rsidR="0078352C">
              <w:t>3</w:t>
            </w:r>
            <w:r>
              <w:t>/12</w:t>
            </w:r>
          </w:p>
        </w:tc>
        <w:tc>
          <w:tcPr>
            <w:tcW w:w="1367" w:type="dxa"/>
          </w:tcPr>
          <w:p w14:paraId="5D756BD8" w14:textId="28EDC891" w:rsidR="00177D4E" w:rsidRDefault="00177D4E" w:rsidP="00177D4E">
            <w:r>
              <w:t>1j</w:t>
            </w:r>
          </w:p>
        </w:tc>
      </w:tr>
      <w:tr w:rsidR="00177D4E" w:rsidRPr="00C317CE" w14:paraId="4296B98F" w14:textId="77777777" w:rsidTr="000F5D98">
        <w:trPr>
          <w:trHeight w:val="360"/>
        </w:trPr>
        <w:tc>
          <w:tcPr>
            <w:tcW w:w="6630" w:type="dxa"/>
          </w:tcPr>
          <w:p w14:paraId="4DCB5BF7" w14:textId="46FC329C" w:rsidR="00177D4E" w:rsidRPr="00F05B08" w:rsidRDefault="00177D4E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 xml:space="preserve">Les entretiens </w:t>
            </w:r>
            <w:r>
              <w:rPr>
                <w:b/>
                <w:bCs/>
              </w:rPr>
              <w:t>p</w:t>
            </w:r>
            <w:r w:rsidRPr="00F05B08">
              <w:rPr>
                <w:b/>
                <w:bCs/>
              </w:rPr>
              <w:t>rofessionnels</w:t>
            </w:r>
          </w:p>
        </w:tc>
        <w:tc>
          <w:tcPr>
            <w:tcW w:w="1951" w:type="dxa"/>
          </w:tcPr>
          <w:p w14:paraId="0D93F364" w14:textId="542E676F" w:rsidR="00177D4E" w:rsidRDefault="00177D4E" w:rsidP="00177D4E">
            <w:r>
              <w:t>04/12</w:t>
            </w:r>
          </w:p>
        </w:tc>
        <w:tc>
          <w:tcPr>
            <w:tcW w:w="1367" w:type="dxa"/>
          </w:tcPr>
          <w:p w14:paraId="7FED02F0" w14:textId="1342E239" w:rsidR="00177D4E" w:rsidRDefault="00177D4E" w:rsidP="00177D4E">
            <w:r>
              <w:t>1j</w:t>
            </w:r>
          </w:p>
        </w:tc>
      </w:tr>
      <w:tr w:rsidR="00177D4E" w:rsidRPr="00C317CE" w14:paraId="00A0F874" w14:textId="77777777" w:rsidTr="000F5D98">
        <w:trPr>
          <w:trHeight w:val="360"/>
        </w:trPr>
        <w:tc>
          <w:tcPr>
            <w:tcW w:w="6630" w:type="dxa"/>
          </w:tcPr>
          <w:p w14:paraId="23F58D99" w14:textId="2ECCB2B8" w:rsidR="00177D4E" w:rsidRPr="00F05B08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L’art de recruter S2</w:t>
            </w:r>
          </w:p>
        </w:tc>
        <w:tc>
          <w:tcPr>
            <w:tcW w:w="1951" w:type="dxa"/>
          </w:tcPr>
          <w:p w14:paraId="1E45FBC7" w14:textId="7DF11AE0" w:rsidR="00177D4E" w:rsidRDefault="00177D4E" w:rsidP="00177D4E">
            <w:r>
              <w:t>08/12</w:t>
            </w:r>
          </w:p>
        </w:tc>
        <w:tc>
          <w:tcPr>
            <w:tcW w:w="1367" w:type="dxa"/>
          </w:tcPr>
          <w:p w14:paraId="7DD8C8EC" w14:textId="25A10201" w:rsidR="00177D4E" w:rsidRDefault="00177D4E" w:rsidP="00177D4E">
            <w:r>
              <w:t>1j</w:t>
            </w:r>
          </w:p>
        </w:tc>
      </w:tr>
      <w:tr w:rsidR="00177D4E" w:rsidRPr="00C317CE" w14:paraId="0145553E" w14:textId="77777777" w:rsidTr="000F5D98">
        <w:trPr>
          <w:trHeight w:val="360"/>
        </w:trPr>
        <w:tc>
          <w:tcPr>
            <w:tcW w:w="6630" w:type="dxa"/>
          </w:tcPr>
          <w:p w14:paraId="7E94F428" w14:textId="77777777" w:rsidR="00177D4E" w:rsidRPr="00F05B08" w:rsidRDefault="00177D4E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Gestion du stress</w:t>
            </w:r>
          </w:p>
        </w:tc>
        <w:tc>
          <w:tcPr>
            <w:tcW w:w="1951" w:type="dxa"/>
          </w:tcPr>
          <w:p w14:paraId="33678F07" w14:textId="50F4DC5F" w:rsidR="00177D4E" w:rsidRPr="00C317CE" w:rsidRDefault="00177D4E" w:rsidP="00177D4E">
            <w:r>
              <w:t>09/12</w:t>
            </w:r>
          </w:p>
        </w:tc>
        <w:tc>
          <w:tcPr>
            <w:tcW w:w="1367" w:type="dxa"/>
          </w:tcPr>
          <w:p w14:paraId="26E6D9FC" w14:textId="1117E7E6" w:rsidR="00177D4E" w:rsidRPr="00C317CE" w:rsidRDefault="00177D4E" w:rsidP="00177D4E">
            <w:r>
              <w:t>1j</w:t>
            </w:r>
          </w:p>
        </w:tc>
      </w:tr>
      <w:tr w:rsidR="00177D4E" w:rsidRPr="00C317CE" w14:paraId="21CB9179" w14:textId="77777777" w:rsidTr="000F5D98">
        <w:trPr>
          <w:trHeight w:val="360"/>
        </w:trPr>
        <w:tc>
          <w:tcPr>
            <w:tcW w:w="6630" w:type="dxa"/>
          </w:tcPr>
          <w:p w14:paraId="289986A6" w14:textId="764306E5" w:rsidR="00177D4E" w:rsidRPr="00F05B08" w:rsidRDefault="00095E25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lastRenderedPageBreak/>
              <w:t>Estime et confiance de soi</w:t>
            </w:r>
          </w:p>
        </w:tc>
        <w:tc>
          <w:tcPr>
            <w:tcW w:w="1951" w:type="dxa"/>
          </w:tcPr>
          <w:p w14:paraId="24CF67C5" w14:textId="67BDD1F3" w:rsidR="00177D4E" w:rsidRDefault="00177D4E" w:rsidP="00177D4E">
            <w:r>
              <w:t>10/12</w:t>
            </w:r>
          </w:p>
        </w:tc>
        <w:tc>
          <w:tcPr>
            <w:tcW w:w="1367" w:type="dxa"/>
          </w:tcPr>
          <w:p w14:paraId="43CCC5C3" w14:textId="782C4232" w:rsidR="00177D4E" w:rsidRDefault="00177D4E" w:rsidP="00177D4E">
            <w:r>
              <w:t>1j</w:t>
            </w:r>
          </w:p>
        </w:tc>
      </w:tr>
      <w:tr w:rsidR="00177D4E" w:rsidRPr="00C317CE" w14:paraId="6127C30E" w14:textId="77777777" w:rsidTr="000F5D98">
        <w:trPr>
          <w:trHeight w:val="360"/>
        </w:trPr>
        <w:tc>
          <w:tcPr>
            <w:tcW w:w="6630" w:type="dxa"/>
          </w:tcPr>
          <w:p w14:paraId="1698E4D8" w14:textId="29BEE992" w:rsidR="00177D4E" w:rsidRPr="00F05B08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Recruter sans discriminer</w:t>
            </w:r>
          </w:p>
        </w:tc>
        <w:tc>
          <w:tcPr>
            <w:tcW w:w="1951" w:type="dxa"/>
          </w:tcPr>
          <w:p w14:paraId="028FE3C7" w14:textId="1C13444F" w:rsidR="00177D4E" w:rsidRDefault="00177D4E" w:rsidP="00177D4E">
            <w:r>
              <w:t>11/12</w:t>
            </w:r>
          </w:p>
        </w:tc>
        <w:tc>
          <w:tcPr>
            <w:tcW w:w="1367" w:type="dxa"/>
          </w:tcPr>
          <w:p w14:paraId="6521EA56" w14:textId="2A303C01" w:rsidR="00177D4E" w:rsidRDefault="00177D4E" w:rsidP="00177D4E">
            <w:r>
              <w:t>1j</w:t>
            </w:r>
          </w:p>
        </w:tc>
      </w:tr>
      <w:tr w:rsidR="00177D4E" w:rsidRPr="00C317CE" w14:paraId="4712B271" w14:textId="77777777" w:rsidTr="000F5D98">
        <w:trPr>
          <w:trHeight w:val="360"/>
        </w:trPr>
        <w:tc>
          <w:tcPr>
            <w:tcW w:w="6630" w:type="dxa"/>
          </w:tcPr>
          <w:p w14:paraId="18A47989" w14:textId="773A134D" w:rsidR="00177D4E" w:rsidRPr="00FC62B6" w:rsidRDefault="00177D4E" w:rsidP="00177D4E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L’art de recruter S3</w:t>
            </w:r>
          </w:p>
        </w:tc>
        <w:tc>
          <w:tcPr>
            <w:tcW w:w="1951" w:type="dxa"/>
          </w:tcPr>
          <w:p w14:paraId="78D742AD" w14:textId="0A0356BB" w:rsidR="00177D4E" w:rsidRPr="00FC62B6" w:rsidRDefault="00177D4E" w:rsidP="00177D4E">
            <w:r w:rsidRPr="00FC62B6">
              <w:t>15/12</w:t>
            </w:r>
          </w:p>
        </w:tc>
        <w:tc>
          <w:tcPr>
            <w:tcW w:w="1367" w:type="dxa"/>
          </w:tcPr>
          <w:p w14:paraId="7525D2BE" w14:textId="3D22EAD2" w:rsidR="00177D4E" w:rsidRPr="00FC62B6" w:rsidRDefault="00177D4E" w:rsidP="00177D4E">
            <w:r w:rsidRPr="00FC62B6">
              <w:t>1j</w:t>
            </w:r>
          </w:p>
        </w:tc>
      </w:tr>
      <w:tr w:rsidR="00177D4E" w:rsidRPr="00C317CE" w14:paraId="549B0A04" w14:textId="77777777" w:rsidTr="000F5D98">
        <w:trPr>
          <w:trHeight w:val="360"/>
        </w:trPr>
        <w:tc>
          <w:tcPr>
            <w:tcW w:w="6630" w:type="dxa"/>
          </w:tcPr>
          <w:p w14:paraId="51A32D52" w14:textId="76B60B33" w:rsidR="00177D4E" w:rsidRPr="00FC62B6" w:rsidRDefault="00095E25" w:rsidP="00177D4E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Trouver ses clients (ou prospects) en ligne</w:t>
            </w:r>
          </w:p>
        </w:tc>
        <w:tc>
          <w:tcPr>
            <w:tcW w:w="1951" w:type="dxa"/>
          </w:tcPr>
          <w:p w14:paraId="7C0E96DA" w14:textId="46B6D789" w:rsidR="00177D4E" w:rsidRPr="00FC62B6" w:rsidRDefault="00177D4E" w:rsidP="00177D4E">
            <w:r w:rsidRPr="00FC62B6">
              <w:t>1</w:t>
            </w:r>
            <w:r w:rsidR="00DF62D4">
              <w:t>6</w:t>
            </w:r>
            <w:r w:rsidRPr="00FC62B6">
              <w:t>/12</w:t>
            </w:r>
          </w:p>
        </w:tc>
        <w:tc>
          <w:tcPr>
            <w:tcW w:w="1367" w:type="dxa"/>
          </w:tcPr>
          <w:p w14:paraId="56BE10E5" w14:textId="0ADD69CC" w:rsidR="00177D4E" w:rsidRPr="00FC62B6" w:rsidRDefault="00177D4E" w:rsidP="00177D4E">
            <w:r w:rsidRPr="00FC62B6">
              <w:t>1j</w:t>
            </w:r>
          </w:p>
        </w:tc>
      </w:tr>
      <w:tr w:rsidR="00177D4E" w:rsidRPr="00C317CE" w14:paraId="17CFF2D6" w14:textId="77777777" w:rsidTr="000F5D98">
        <w:trPr>
          <w:trHeight w:val="360"/>
        </w:trPr>
        <w:tc>
          <w:tcPr>
            <w:tcW w:w="6630" w:type="dxa"/>
          </w:tcPr>
          <w:p w14:paraId="64883E08" w14:textId="77777777" w:rsidR="00177D4E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Leadership et gestion d’équipe</w:t>
            </w:r>
          </w:p>
        </w:tc>
        <w:tc>
          <w:tcPr>
            <w:tcW w:w="1951" w:type="dxa"/>
          </w:tcPr>
          <w:p w14:paraId="59C0A540" w14:textId="58920036" w:rsidR="00177D4E" w:rsidRDefault="00177D4E" w:rsidP="00177D4E">
            <w:r>
              <w:t>1</w:t>
            </w:r>
            <w:r w:rsidR="00DF62D4">
              <w:t>7</w:t>
            </w:r>
            <w:r>
              <w:t>/12</w:t>
            </w:r>
          </w:p>
        </w:tc>
        <w:tc>
          <w:tcPr>
            <w:tcW w:w="1367" w:type="dxa"/>
          </w:tcPr>
          <w:p w14:paraId="4E907B1D" w14:textId="59C609C5" w:rsidR="00177D4E" w:rsidRDefault="00177D4E" w:rsidP="00177D4E">
            <w:r>
              <w:t>1j</w:t>
            </w:r>
          </w:p>
        </w:tc>
      </w:tr>
    </w:tbl>
    <w:p w14:paraId="7AC7F1F5" w14:textId="47A61DA0" w:rsidR="0028585E" w:rsidRPr="00C317CE" w:rsidRDefault="0028585E" w:rsidP="0028585E">
      <w:pPr>
        <w:pStyle w:val="Espacedetableau"/>
      </w:pPr>
    </w:p>
    <w:p w14:paraId="17EF10EA" w14:textId="77777777" w:rsidR="0028585E" w:rsidRDefault="0028585E" w:rsidP="00792DA3">
      <w:pPr>
        <w:pStyle w:val="Espacedetableau"/>
      </w:pPr>
    </w:p>
    <w:p w14:paraId="4E20532E" w14:textId="77777777" w:rsidR="0028585E" w:rsidRDefault="0028585E" w:rsidP="00792DA3">
      <w:pPr>
        <w:pStyle w:val="Espacedetableau"/>
      </w:pPr>
    </w:p>
    <w:p w14:paraId="113C3BC6" w14:textId="77777777" w:rsidR="004978AD" w:rsidRDefault="004978AD" w:rsidP="00792DA3">
      <w:pPr>
        <w:pStyle w:val="Espacedetableau"/>
      </w:pPr>
    </w:p>
    <w:p w14:paraId="4C59B094" w14:textId="77777777" w:rsidR="004978AD" w:rsidRDefault="004978AD" w:rsidP="00792DA3">
      <w:pPr>
        <w:pStyle w:val="Espacedetableau"/>
      </w:pPr>
    </w:p>
    <w:p w14:paraId="219C39FE" w14:textId="77777777" w:rsidR="004978AD" w:rsidRDefault="004978AD" w:rsidP="00792DA3">
      <w:pPr>
        <w:pStyle w:val="Espacedetableau"/>
      </w:pPr>
    </w:p>
    <w:p w14:paraId="4AC51BD2" w14:textId="77777777" w:rsidR="004978AD" w:rsidRDefault="004978AD" w:rsidP="00792DA3">
      <w:pPr>
        <w:pStyle w:val="Espacedetableau"/>
      </w:pPr>
    </w:p>
    <w:p w14:paraId="6DC3A3B7" w14:textId="77777777" w:rsidR="004978AD" w:rsidRDefault="004978AD" w:rsidP="00792DA3">
      <w:pPr>
        <w:pStyle w:val="Espacedetableau"/>
      </w:pPr>
    </w:p>
    <w:p w14:paraId="32A54FC6" w14:textId="77777777" w:rsidR="004978AD" w:rsidRDefault="004978AD" w:rsidP="00792DA3">
      <w:pPr>
        <w:pStyle w:val="Espacedetableau"/>
      </w:pPr>
    </w:p>
    <w:p w14:paraId="05AFFAD3" w14:textId="77777777" w:rsidR="004978AD" w:rsidRDefault="004978AD" w:rsidP="00792DA3">
      <w:pPr>
        <w:pStyle w:val="Espacedetableau"/>
      </w:pPr>
    </w:p>
    <w:p w14:paraId="782BAB1D" w14:textId="77777777" w:rsidR="004978AD" w:rsidRDefault="004978AD" w:rsidP="00792DA3">
      <w:pPr>
        <w:pStyle w:val="Espacedetableau"/>
      </w:pPr>
    </w:p>
    <w:p w14:paraId="2D931C10" w14:textId="77777777" w:rsidR="004978AD" w:rsidRDefault="004978AD" w:rsidP="00792DA3">
      <w:pPr>
        <w:pStyle w:val="Espacedetableau"/>
      </w:pPr>
    </w:p>
    <w:p w14:paraId="7BBDD142" w14:textId="77777777" w:rsidR="004978AD" w:rsidRDefault="004978AD" w:rsidP="00792DA3">
      <w:pPr>
        <w:pStyle w:val="Espacedetableau"/>
      </w:pPr>
    </w:p>
    <w:p w14:paraId="123C6757" w14:textId="77777777" w:rsidR="004978AD" w:rsidRDefault="004978AD" w:rsidP="00792DA3">
      <w:pPr>
        <w:pStyle w:val="Espacedetableau"/>
      </w:pPr>
    </w:p>
    <w:p w14:paraId="0A31454F" w14:textId="77777777" w:rsidR="004978AD" w:rsidRDefault="004978AD" w:rsidP="00792DA3">
      <w:pPr>
        <w:pStyle w:val="Espacedetableau"/>
      </w:pPr>
    </w:p>
    <w:p w14:paraId="756164C3" w14:textId="77777777" w:rsidR="004978AD" w:rsidRDefault="004978AD" w:rsidP="00792DA3">
      <w:pPr>
        <w:pStyle w:val="Espacedetableau"/>
      </w:pPr>
    </w:p>
    <w:p w14:paraId="6B3204A3" w14:textId="77777777" w:rsidR="004978AD" w:rsidRDefault="004978AD" w:rsidP="00792DA3">
      <w:pPr>
        <w:pStyle w:val="Espacedetableau"/>
      </w:pPr>
    </w:p>
    <w:p w14:paraId="1919B7D3" w14:textId="77777777" w:rsidR="004978AD" w:rsidRDefault="004978AD" w:rsidP="00792DA3">
      <w:pPr>
        <w:pStyle w:val="Espacedetableau"/>
      </w:pPr>
    </w:p>
    <w:p w14:paraId="4B499E24" w14:textId="77777777" w:rsidR="004978AD" w:rsidRDefault="004978AD" w:rsidP="00792DA3">
      <w:pPr>
        <w:pStyle w:val="Espacedetableau"/>
      </w:pPr>
    </w:p>
    <w:p w14:paraId="7C60F518" w14:textId="77777777" w:rsidR="004978AD" w:rsidRDefault="004978AD" w:rsidP="00792DA3">
      <w:pPr>
        <w:pStyle w:val="Espacedetableau"/>
      </w:pPr>
    </w:p>
    <w:p w14:paraId="6E9AC68C" w14:textId="77777777" w:rsidR="004978AD" w:rsidRDefault="004978AD" w:rsidP="00792DA3">
      <w:pPr>
        <w:pStyle w:val="Espacedetableau"/>
      </w:pPr>
    </w:p>
    <w:p w14:paraId="56B90401" w14:textId="77777777" w:rsidR="004978AD" w:rsidRDefault="004978AD" w:rsidP="00792DA3">
      <w:pPr>
        <w:pStyle w:val="Espacedetableau"/>
      </w:pPr>
    </w:p>
    <w:p w14:paraId="0AC04124" w14:textId="77777777" w:rsidR="004978AD" w:rsidRDefault="004978AD" w:rsidP="00792DA3">
      <w:pPr>
        <w:pStyle w:val="Espacedetableau"/>
      </w:pPr>
    </w:p>
    <w:p w14:paraId="7F8B41E2" w14:textId="77777777" w:rsidR="004978AD" w:rsidRDefault="004978AD" w:rsidP="00792DA3">
      <w:pPr>
        <w:pStyle w:val="Espacedetableau"/>
      </w:pPr>
    </w:p>
    <w:p w14:paraId="64463B8F" w14:textId="77777777" w:rsidR="004978AD" w:rsidRDefault="004978AD" w:rsidP="00792DA3">
      <w:pPr>
        <w:pStyle w:val="Espacedetableau"/>
      </w:pPr>
    </w:p>
    <w:p w14:paraId="293AB9C5" w14:textId="77777777" w:rsidR="004978AD" w:rsidRDefault="004978AD" w:rsidP="00792DA3">
      <w:pPr>
        <w:pStyle w:val="Espacedetableau"/>
      </w:pPr>
    </w:p>
    <w:p w14:paraId="00689834" w14:textId="77777777" w:rsidR="004978AD" w:rsidRDefault="004978AD" w:rsidP="00792DA3">
      <w:pPr>
        <w:pStyle w:val="Espacedetableau"/>
      </w:pPr>
    </w:p>
    <w:p w14:paraId="6F7DFB79" w14:textId="77777777" w:rsidR="004978AD" w:rsidRDefault="004978AD" w:rsidP="00792DA3">
      <w:pPr>
        <w:pStyle w:val="Espacedetableau"/>
      </w:pPr>
    </w:p>
    <w:p w14:paraId="645432E6" w14:textId="77777777" w:rsidR="004978AD" w:rsidRDefault="004978AD" w:rsidP="00792DA3">
      <w:pPr>
        <w:pStyle w:val="Espacedetableau"/>
      </w:pPr>
    </w:p>
    <w:p w14:paraId="43344B5E" w14:textId="77777777" w:rsidR="004978AD" w:rsidRDefault="004978AD" w:rsidP="00792DA3">
      <w:pPr>
        <w:pStyle w:val="Espacedetableau"/>
      </w:pPr>
    </w:p>
    <w:p w14:paraId="44DE345F" w14:textId="77777777" w:rsidR="004978AD" w:rsidRDefault="004978AD" w:rsidP="00792DA3">
      <w:pPr>
        <w:pStyle w:val="Espacedetableau"/>
      </w:pPr>
    </w:p>
    <w:p w14:paraId="636687FF" w14:textId="77777777" w:rsidR="004978AD" w:rsidRDefault="004978AD" w:rsidP="00792DA3">
      <w:pPr>
        <w:pStyle w:val="Espacedetableau"/>
      </w:pPr>
    </w:p>
    <w:p w14:paraId="0916F366" w14:textId="77777777" w:rsidR="004978AD" w:rsidRDefault="004978AD" w:rsidP="00792DA3">
      <w:pPr>
        <w:pStyle w:val="Espacedetableau"/>
      </w:pPr>
    </w:p>
    <w:p w14:paraId="7D6A46B6" w14:textId="77777777" w:rsidR="004978AD" w:rsidRDefault="004978AD" w:rsidP="00792DA3">
      <w:pPr>
        <w:pStyle w:val="Espacedetableau"/>
      </w:pPr>
    </w:p>
    <w:p w14:paraId="1C5CF29B" w14:textId="77777777" w:rsidR="004978AD" w:rsidRDefault="004978AD" w:rsidP="00792DA3">
      <w:pPr>
        <w:pStyle w:val="Espacedetableau"/>
      </w:pPr>
    </w:p>
    <w:p w14:paraId="40826F3D" w14:textId="77777777" w:rsidR="004978AD" w:rsidRDefault="004978AD" w:rsidP="00792DA3">
      <w:pPr>
        <w:pStyle w:val="Espacedetableau"/>
      </w:pPr>
    </w:p>
    <w:p w14:paraId="7B256722" w14:textId="77777777" w:rsidR="004978AD" w:rsidRDefault="004978AD" w:rsidP="00792DA3">
      <w:pPr>
        <w:pStyle w:val="Espacedetableau"/>
      </w:pPr>
    </w:p>
    <w:p w14:paraId="4371D594" w14:textId="77777777" w:rsidR="004978AD" w:rsidRDefault="004978AD" w:rsidP="00792DA3">
      <w:pPr>
        <w:pStyle w:val="Espacedetableau"/>
      </w:pPr>
    </w:p>
    <w:p w14:paraId="1426ECDF" w14:textId="77777777" w:rsidR="004978AD" w:rsidRDefault="004978AD" w:rsidP="00792DA3">
      <w:pPr>
        <w:pStyle w:val="Espacedetableau"/>
      </w:pPr>
    </w:p>
    <w:p w14:paraId="7695A547" w14:textId="77777777" w:rsidR="004978AD" w:rsidRDefault="004978AD" w:rsidP="00792DA3">
      <w:pPr>
        <w:pStyle w:val="Espacedetableau"/>
      </w:pPr>
    </w:p>
    <w:p w14:paraId="26187E9C" w14:textId="77777777" w:rsidR="004978AD" w:rsidRDefault="004978AD" w:rsidP="00792DA3">
      <w:pPr>
        <w:pStyle w:val="Espacedetableau"/>
      </w:pPr>
    </w:p>
    <w:p w14:paraId="57EA15FA" w14:textId="77777777" w:rsidR="004978AD" w:rsidRDefault="004978AD" w:rsidP="00792DA3">
      <w:pPr>
        <w:pStyle w:val="Espacedetableau"/>
      </w:pPr>
    </w:p>
    <w:p w14:paraId="790001E6" w14:textId="77777777" w:rsidR="004978AD" w:rsidRDefault="004978AD" w:rsidP="00792DA3">
      <w:pPr>
        <w:pStyle w:val="Espacedetableau"/>
      </w:pPr>
    </w:p>
    <w:p w14:paraId="45492566" w14:textId="77777777" w:rsidR="004978AD" w:rsidRDefault="004978AD" w:rsidP="00792DA3">
      <w:pPr>
        <w:pStyle w:val="Espacedetableau"/>
      </w:pPr>
    </w:p>
    <w:p w14:paraId="2072498D" w14:textId="77777777" w:rsidR="004978AD" w:rsidRDefault="004978AD" w:rsidP="00792DA3">
      <w:pPr>
        <w:pStyle w:val="Espacedetableau"/>
      </w:pPr>
    </w:p>
    <w:p w14:paraId="4E4D4565" w14:textId="77777777" w:rsidR="004978AD" w:rsidRDefault="004978AD" w:rsidP="00792DA3">
      <w:pPr>
        <w:pStyle w:val="Espacedetableau"/>
      </w:pPr>
    </w:p>
    <w:p w14:paraId="1E0503EF" w14:textId="77777777" w:rsidR="004978AD" w:rsidRDefault="004978AD" w:rsidP="00792DA3">
      <w:pPr>
        <w:pStyle w:val="Espacedetableau"/>
      </w:pPr>
    </w:p>
    <w:p w14:paraId="32BB7C08" w14:textId="77777777" w:rsidR="004978AD" w:rsidRDefault="004978AD" w:rsidP="00792DA3">
      <w:pPr>
        <w:pStyle w:val="Espacedetableau"/>
      </w:pPr>
    </w:p>
    <w:p w14:paraId="47EED304" w14:textId="77777777" w:rsidR="004978AD" w:rsidRDefault="004978AD" w:rsidP="00792DA3">
      <w:pPr>
        <w:pStyle w:val="Espacedetableau"/>
      </w:pPr>
    </w:p>
    <w:p w14:paraId="28D5CFB8" w14:textId="77777777" w:rsidR="004978AD" w:rsidRDefault="004978AD" w:rsidP="00792DA3">
      <w:pPr>
        <w:pStyle w:val="Espacedetableau"/>
      </w:pPr>
    </w:p>
    <w:p w14:paraId="51D90208" w14:textId="77777777" w:rsidR="004978AD" w:rsidRDefault="004978AD" w:rsidP="00792DA3">
      <w:pPr>
        <w:pStyle w:val="Espacedetableau"/>
      </w:pPr>
    </w:p>
    <w:p w14:paraId="7F5822FE" w14:textId="77777777" w:rsidR="004978AD" w:rsidRDefault="004978AD" w:rsidP="00792DA3">
      <w:pPr>
        <w:pStyle w:val="Espacedetableau"/>
      </w:pPr>
    </w:p>
    <w:p w14:paraId="7A7E517A" w14:textId="77777777" w:rsidR="004978AD" w:rsidRDefault="004978AD" w:rsidP="00792DA3">
      <w:pPr>
        <w:pStyle w:val="Espacedetableau"/>
      </w:pPr>
    </w:p>
    <w:p w14:paraId="789BA240" w14:textId="77777777" w:rsidR="004978AD" w:rsidRDefault="004978AD" w:rsidP="00792DA3">
      <w:pPr>
        <w:pStyle w:val="Espacedetableau"/>
      </w:pPr>
    </w:p>
    <w:p w14:paraId="42CE695E" w14:textId="77777777" w:rsidR="004978AD" w:rsidRDefault="004978AD" w:rsidP="00792DA3">
      <w:pPr>
        <w:pStyle w:val="Espacedetableau"/>
      </w:pPr>
    </w:p>
    <w:p w14:paraId="23F68978" w14:textId="77777777" w:rsidR="004978AD" w:rsidRDefault="004978AD" w:rsidP="00792DA3">
      <w:pPr>
        <w:pStyle w:val="Espacedetableau"/>
      </w:pPr>
    </w:p>
    <w:p w14:paraId="7D74DF36" w14:textId="77777777" w:rsidR="004978AD" w:rsidRDefault="004978AD" w:rsidP="00792DA3">
      <w:pPr>
        <w:pStyle w:val="Espacedetableau"/>
      </w:pPr>
    </w:p>
    <w:p w14:paraId="3D46E061" w14:textId="77777777" w:rsidR="004978AD" w:rsidRDefault="004978AD" w:rsidP="00792DA3">
      <w:pPr>
        <w:pStyle w:val="Espacedetableau"/>
      </w:pPr>
    </w:p>
    <w:p w14:paraId="14224ECB" w14:textId="77777777" w:rsidR="004978AD" w:rsidRDefault="004978AD" w:rsidP="00792DA3">
      <w:pPr>
        <w:pStyle w:val="Espacedetableau"/>
      </w:pPr>
    </w:p>
    <w:p w14:paraId="38CA103F" w14:textId="77777777" w:rsidR="004978AD" w:rsidRDefault="004978AD" w:rsidP="00792DA3">
      <w:pPr>
        <w:pStyle w:val="Espacedetableau"/>
      </w:pPr>
    </w:p>
    <w:p w14:paraId="72D17B7B" w14:textId="77777777" w:rsidR="004978AD" w:rsidRDefault="004978AD" w:rsidP="00792DA3">
      <w:pPr>
        <w:pStyle w:val="Espacedetableau"/>
      </w:pPr>
    </w:p>
    <w:p w14:paraId="2F8789A2" w14:textId="77777777" w:rsidR="004978AD" w:rsidRDefault="004978AD" w:rsidP="00792DA3">
      <w:pPr>
        <w:pStyle w:val="Espacedetableau"/>
      </w:pPr>
    </w:p>
    <w:p w14:paraId="0F86D06C" w14:textId="77777777" w:rsidR="004978AD" w:rsidRDefault="004978AD" w:rsidP="00792DA3">
      <w:pPr>
        <w:pStyle w:val="Espacedetableau"/>
      </w:pPr>
    </w:p>
    <w:p w14:paraId="25315216" w14:textId="77777777" w:rsidR="004978AD" w:rsidRDefault="004978AD" w:rsidP="00792DA3">
      <w:pPr>
        <w:pStyle w:val="Espacedetableau"/>
      </w:pPr>
    </w:p>
    <w:p w14:paraId="1E0E2F9C" w14:textId="77777777" w:rsidR="004978AD" w:rsidRDefault="004978AD" w:rsidP="00792DA3">
      <w:pPr>
        <w:pStyle w:val="Espacedetableau"/>
      </w:pPr>
    </w:p>
    <w:p w14:paraId="7626A106" w14:textId="77777777" w:rsidR="004978AD" w:rsidRDefault="004978AD" w:rsidP="00792DA3">
      <w:pPr>
        <w:pStyle w:val="Espacedetableau"/>
      </w:pPr>
    </w:p>
    <w:p w14:paraId="666F4481" w14:textId="77777777" w:rsidR="004978AD" w:rsidRDefault="004978AD" w:rsidP="00792DA3">
      <w:pPr>
        <w:pStyle w:val="Espacedetableau"/>
      </w:pPr>
    </w:p>
    <w:p w14:paraId="0CC6B359" w14:textId="77777777" w:rsidR="004978AD" w:rsidRDefault="004978AD" w:rsidP="00792DA3">
      <w:pPr>
        <w:pStyle w:val="Espacedetableau"/>
      </w:pPr>
    </w:p>
    <w:p w14:paraId="19B034E6" w14:textId="77777777" w:rsidR="004978AD" w:rsidRDefault="004978AD" w:rsidP="00792DA3">
      <w:pPr>
        <w:pStyle w:val="Espacedetableau"/>
      </w:pPr>
    </w:p>
    <w:p w14:paraId="09A2D3D5" w14:textId="77777777" w:rsidR="004978AD" w:rsidRDefault="004978AD" w:rsidP="00792DA3">
      <w:pPr>
        <w:pStyle w:val="Espacedetableau"/>
      </w:pPr>
    </w:p>
    <w:p w14:paraId="4CBADCA3" w14:textId="77777777" w:rsidR="004978AD" w:rsidRDefault="004978AD" w:rsidP="00792DA3">
      <w:pPr>
        <w:pStyle w:val="Espacedetableau"/>
      </w:pPr>
    </w:p>
    <w:p w14:paraId="571B53B2" w14:textId="77777777" w:rsidR="004978AD" w:rsidRDefault="004978AD" w:rsidP="00792DA3">
      <w:pPr>
        <w:pStyle w:val="Espacedetableau"/>
      </w:pPr>
    </w:p>
    <w:p w14:paraId="578D77D5" w14:textId="77777777" w:rsidR="004978AD" w:rsidRDefault="004978AD" w:rsidP="00792DA3">
      <w:pPr>
        <w:pStyle w:val="Espacedetableau"/>
      </w:pPr>
    </w:p>
    <w:p w14:paraId="1792955F" w14:textId="77777777" w:rsidR="004978AD" w:rsidRDefault="004978AD" w:rsidP="00792DA3">
      <w:pPr>
        <w:pStyle w:val="Espacedetableau"/>
      </w:pPr>
    </w:p>
    <w:p w14:paraId="5B258DB5" w14:textId="77777777" w:rsidR="004978AD" w:rsidRDefault="004978AD" w:rsidP="00792DA3">
      <w:pPr>
        <w:pStyle w:val="Espacedetableau"/>
      </w:pPr>
    </w:p>
    <w:p w14:paraId="65367740" w14:textId="77777777" w:rsidR="004978AD" w:rsidRDefault="004978AD" w:rsidP="00792DA3">
      <w:pPr>
        <w:pStyle w:val="Espacedetableau"/>
      </w:pPr>
    </w:p>
    <w:p w14:paraId="3F732AD1" w14:textId="77777777" w:rsidR="004978AD" w:rsidRDefault="004978AD" w:rsidP="00792DA3">
      <w:pPr>
        <w:pStyle w:val="Espacedetableau"/>
      </w:pPr>
    </w:p>
    <w:p w14:paraId="382DB10C" w14:textId="77777777" w:rsidR="004978AD" w:rsidRDefault="004978AD" w:rsidP="00792DA3">
      <w:pPr>
        <w:pStyle w:val="Espacedetableau"/>
      </w:pPr>
    </w:p>
    <w:p w14:paraId="7EEEA75B" w14:textId="77777777" w:rsidR="004978AD" w:rsidRDefault="004978AD" w:rsidP="00792DA3">
      <w:pPr>
        <w:pStyle w:val="Espacedetableau"/>
      </w:pPr>
    </w:p>
    <w:p w14:paraId="5BADB191" w14:textId="77777777" w:rsidR="004978AD" w:rsidRDefault="004978AD" w:rsidP="00792DA3">
      <w:pPr>
        <w:pStyle w:val="Espacedetableau"/>
      </w:pPr>
    </w:p>
    <w:p w14:paraId="62F6C59C" w14:textId="77777777" w:rsidR="004978AD" w:rsidRDefault="004978AD" w:rsidP="00792DA3">
      <w:pPr>
        <w:pStyle w:val="Espacedetableau"/>
      </w:pPr>
    </w:p>
    <w:p w14:paraId="37AC8007" w14:textId="77777777" w:rsidR="004978AD" w:rsidRDefault="004978AD" w:rsidP="00792DA3">
      <w:pPr>
        <w:pStyle w:val="Espacedetableau"/>
      </w:pPr>
    </w:p>
    <w:p w14:paraId="0F53B9C1" w14:textId="77777777" w:rsidR="004978AD" w:rsidRDefault="004978AD" w:rsidP="00792DA3">
      <w:pPr>
        <w:pStyle w:val="Espacedetableau"/>
      </w:pPr>
    </w:p>
    <w:p w14:paraId="04674AF7" w14:textId="77777777" w:rsidR="004978AD" w:rsidRDefault="004978AD" w:rsidP="00792DA3">
      <w:pPr>
        <w:pStyle w:val="Espacedetableau"/>
      </w:pPr>
    </w:p>
    <w:p w14:paraId="49CFDA83" w14:textId="77777777" w:rsidR="004978AD" w:rsidRDefault="004978AD" w:rsidP="00792DA3">
      <w:pPr>
        <w:pStyle w:val="Espacedetableau"/>
      </w:pPr>
    </w:p>
    <w:p w14:paraId="57195D94" w14:textId="77777777" w:rsidR="004978AD" w:rsidRDefault="004978AD" w:rsidP="00792DA3">
      <w:pPr>
        <w:pStyle w:val="Espacedetableau"/>
      </w:pPr>
    </w:p>
    <w:p w14:paraId="2C2C7CF2" w14:textId="77777777" w:rsidR="004978AD" w:rsidRDefault="004978AD" w:rsidP="00792DA3">
      <w:pPr>
        <w:pStyle w:val="Espacedetableau"/>
      </w:pPr>
    </w:p>
    <w:p w14:paraId="4C39AE4B" w14:textId="77777777" w:rsidR="004978AD" w:rsidRDefault="004978AD" w:rsidP="00792DA3">
      <w:pPr>
        <w:pStyle w:val="Espacedetableau"/>
      </w:pPr>
    </w:p>
    <w:p w14:paraId="49139E7B" w14:textId="77777777" w:rsidR="004978AD" w:rsidRDefault="004978AD" w:rsidP="00792DA3">
      <w:pPr>
        <w:pStyle w:val="Espacedetableau"/>
      </w:pPr>
    </w:p>
    <w:p w14:paraId="57A882F2" w14:textId="77777777" w:rsidR="004978AD" w:rsidRDefault="004978AD" w:rsidP="00792DA3">
      <w:pPr>
        <w:pStyle w:val="Espacedetableau"/>
      </w:pPr>
    </w:p>
    <w:p w14:paraId="024659E1" w14:textId="77777777" w:rsidR="004978AD" w:rsidRDefault="004978AD" w:rsidP="00792DA3">
      <w:pPr>
        <w:pStyle w:val="Espacedetableau"/>
      </w:pPr>
    </w:p>
    <w:p w14:paraId="00967AB5" w14:textId="77777777" w:rsidR="004978AD" w:rsidRDefault="004978AD" w:rsidP="00792DA3">
      <w:pPr>
        <w:pStyle w:val="Espacedetableau"/>
      </w:pPr>
    </w:p>
    <w:p w14:paraId="77282DD1" w14:textId="77777777" w:rsidR="004978AD" w:rsidRDefault="004978AD" w:rsidP="00792DA3">
      <w:pPr>
        <w:pStyle w:val="Espacedetableau"/>
      </w:pPr>
    </w:p>
    <w:p w14:paraId="59960D33" w14:textId="77777777" w:rsidR="004978AD" w:rsidRDefault="004978AD" w:rsidP="00792DA3">
      <w:pPr>
        <w:pStyle w:val="Espacedetableau"/>
      </w:pPr>
    </w:p>
    <w:p w14:paraId="509DE0CF" w14:textId="77777777" w:rsidR="004978AD" w:rsidRDefault="004978AD" w:rsidP="00792DA3">
      <w:pPr>
        <w:pStyle w:val="Espacedetableau"/>
      </w:pPr>
    </w:p>
    <w:p w14:paraId="75EC05A2" w14:textId="77777777" w:rsidR="004978AD" w:rsidRDefault="004978AD" w:rsidP="00792DA3">
      <w:pPr>
        <w:pStyle w:val="Espacedetableau"/>
      </w:pPr>
    </w:p>
    <w:p w14:paraId="0D984BB4" w14:textId="77777777" w:rsidR="004978AD" w:rsidRDefault="004978AD" w:rsidP="00792DA3">
      <w:pPr>
        <w:pStyle w:val="Espacedetableau"/>
      </w:pPr>
    </w:p>
    <w:p w14:paraId="6DBDED8F" w14:textId="77777777" w:rsidR="004978AD" w:rsidRDefault="004978AD" w:rsidP="00792DA3">
      <w:pPr>
        <w:pStyle w:val="Espacedetableau"/>
      </w:pPr>
    </w:p>
    <w:p w14:paraId="4560132D" w14:textId="77777777" w:rsidR="004978AD" w:rsidRDefault="004978AD" w:rsidP="00792DA3">
      <w:pPr>
        <w:pStyle w:val="Espacedetableau"/>
      </w:pPr>
    </w:p>
    <w:p w14:paraId="6EFB71CD" w14:textId="77777777" w:rsidR="004978AD" w:rsidRDefault="004978AD" w:rsidP="00792DA3">
      <w:pPr>
        <w:pStyle w:val="Espacedetableau"/>
      </w:pPr>
    </w:p>
    <w:sectPr w:rsidR="004978AD" w:rsidSect="00F05B08">
      <w:foot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AA30" w14:textId="77777777" w:rsidR="004F2F42" w:rsidRDefault="004F2F42">
      <w:pPr>
        <w:spacing w:before="0" w:after="0"/>
      </w:pPr>
      <w:r>
        <w:separator/>
      </w:r>
    </w:p>
  </w:endnote>
  <w:endnote w:type="continuationSeparator" w:id="0">
    <w:p w14:paraId="38512C99" w14:textId="77777777" w:rsidR="004F2F42" w:rsidRDefault="004F2F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5F8C" w14:textId="77777777" w:rsidR="008D72B1" w:rsidRDefault="000E7709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C317CE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C051" w14:textId="77777777" w:rsidR="004F2F42" w:rsidRDefault="004F2F42">
      <w:pPr>
        <w:spacing w:before="0" w:after="0"/>
      </w:pPr>
      <w:r>
        <w:separator/>
      </w:r>
    </w:p>
  </w:footnote>
  <w:footnote w:type="continuationSeparator" w:id="0">
    <w:p w14:paraId="52B080C9" w14:textId="77777777" w:rsidR="004F2F42" w:rsidRDefault="004F2F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8B4D" w14:textId="693B1440" w:rsidR="002E0C51" w:rsidRDefault="00EF2615">
    <w:pPr>
      <w:pStyle w:val="En-tt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876D6D0" wp14:editId="61227783">
          <wp:simplePos x="0" y="0"/>
          <wp:positionH relativeFrom="margin">
            <wp:posOffset>45720</wp:posOffset>
          </wp:positionH>
          <wp:positionV relativeFrom="paragraph">
            <wp:posOffset>-274320</wp:posOffset>
          </wp:positionV>
          <wp:extent cx="1104900" cy="696595"/>
          <wp:effectExtent l="0" t="0" r="0" b="8255"/>
          <wp:wrapTight wrapText="bothSides">
            <wp:wrapPolygon edited="0">
              <wp:start x="11917" y="0"/>
              <wp:lineTo x="6331" y="2363"/>
              <wp:lineTo x="5586" y="2954"/>
              <wp:lineTo x="7076" y="9451"/>
              <wp:lineTo x="0" y="12405"/>
              <wp:lineTo x="0" y="19493"/>
              <wp:lineTo x="8566" y="21265"/>
              <wp:lineTo x="13034" y="21265"/>
              <wp:lineTo x="14897" y="21265"/>
              <wp:lineTo x="21228" y="19493"/>
              <wp:lineTo x="21228" y="12405"/>
              <wp:lineTo x="13779" y="9451"/>
              <wp:lineTo x="14897" y="2363"/>
              <wp:lineTo x="14524" y="0"/>
              <wp:lineTo x="11917" y="0"/>
            </wp:wrapPolygon>
          </wp:wrapTight>
          <wp:docPr id="2258755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75585" name="Image 22587558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48118">
    <w:abstractNumId w:val="9"/>
  </w:num>
  <w:num w:numId="2" w16cid:durableId="1587959353">
    <w:abstractNumId w:val="7"/>
  </w:num>
  <w:num w:numId="3" w16cid:durableId="1394965911">
    <w:abstractNumId w:val="6"/>
  </w:num>
  <w:num w:numId="4" w16cid:durableId="830220234">
    <w:abstractNumId w:val="5"/>
  </w:num>
  <w:num w:numId="5" w16cid:durableId="1563176448">
    <w:abstractNumId w:val="4"/>
  </w:num>
  <w:num w:numId="6" w16cid:durableId="1320890510">
    <w:abstractNumId w:val="8"/>
  </w:num>
  <w:num w:numId="7" w16cid:durableId="758984191">
    <w:abstractNumId w:val="3"/>
  </w:num>
  <w:num w:numId="8" w16cid:durableId="581834340">
    <w:abstractNumId w:val="2"/>
  </w:num>
  <w:num w:numId="9" w16cid:durableId="2037390990">
    <w:abstractNumId w:val="1"/>
  </w:num>
  <w:num w:numId="10" w16cid:durableId="109080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08"/>
    <w:rsid w:val="000014C3"/>
    <w:rsid w:val="0000164F"/>
    <w:rsid w:val="00045B40"/>
    <w:rsid w:val="00046E1C"/>
    <w:rsid w:val="00092405"/>
    <w:rsid w:val="00095E25"/>
    <w:rsid w:val="000A514E"/>
    <w:rsid w:val="000B55CE"/>
    <w:rsid w:val="000E57B5"/>
    <w:rsid w:val="000E7709"/>
    <w:rsid w:val="000F04ED"/>
    <w:rsid w:val="001059E6"/>
    <w:rsid w:val="00113332"/>
    <w:rsid w:val="00116DC7"/>
    <w:rsid w:val="00120E88"/>
    <w:rsid w:val="00124A29"/>
    <w:rsid w:val="00134A07"/>
    <w:rsid w:val="001360F6"/>
    <w:rsid w:val="00150CA5"/>
    <w:rsid w:val="00160297"/>
    <w:rsid w:val="00164C83"/>
    <w:rsid w:val="00177D4E"/>
    <w:rsid w:val="001865EA"/>
    <w:rsid w:val="001907EB"/>
    <w:rsid w:val="00197879"/>
    <w:rsid w:val="001A0E28"/>
    <w:rsid w:val="001B07BD"/>
    <w:rsid w:val="001C1323"/>
    <w:rsid w:val="001C14CF"/>
    <w:rsid w:val="001C543C"/>
    <w:rsid w:val="001C6502"/>
    <w:rsid w:val="001D19D8"/>
    <w:rsid w:val="001E3A9A"/>
    <w:rsid w:val="001E78E9"/>
    <w:rsid w:val="001E7A3E"/>
    <w:rsid w:val="001F6B8E"/>
    <w:rsid w:val="00203341"/>
    <w:rsid w:val="0022142B"/>
    <w:rsid w:val="00226FBB"/>
    <w:rsid w:val="0022758F"/>
    <w:rsid w:val="00233D2F"/>
    <w:rsid w:val="0023537A"/>
    <w:rsid w:val="00251CD4"/>
    <w:rsid w:val="002532CF"/>
    <w:rsid w:val="00273283"/>
    <w:rsid w:val="002857DF"/>
    <w:rsid w:val="0028585E"/>
    <w:rsid w:val="0028658D"/>
    <w:rsid w:val="002D5DCB"/>
    <w:rsid w:val="002D7BD2"/>
    <w:rsid w:val="002E0C51"/>
    <w:rsid w:val="002E5D8D"/>
    <w:rsid w:val="002E7C75"/>
    <w:rsid w:val="002F5092"/>
    <w:rsid w:val="00314F03"/>
    <w:rsid w:val="00341950"/>
    <w:rsid w:val="0034588A"/>
    <w:rsid w:val="003519BC"/>
    <w:rsid w:val="00357C79"/>
    <w:rsid w:val="003672A3"/>
    <w:rsid w:val="00370A0C"/>
    <w:rsid w:val="00372A81"/>
    <w:rsid w:val="00382A3D"/>
    <w:rsid w:val="00384BAB"/>
    <w:rsid w:val="003A0F84"/>
    <w:rsid w:val="003A29B2"/>
    <w:rsid w:val="003B3265"/>
    <w:rsid w:val="003B652A"/>
    <w:rsid w:val="003C279E"/>
    <w:rsid w:val="003F0B61"/>
    <w:rsid w:val="003F7C1A"/>
    <w:rsid w:val="00400428"/>
    <w:rsid w:val="0040610B"/>
    <w:rsid w:val="00433B62"/>
    <w:rsid w:val="004436CA"/>
    <w:rsid w:val="004445E6"/>
    <w:rsid w:val="004519C4"/>
    <w:rsid w:val="00460FF8"/>
    <w:rsid w:val="004651CE"/>
    <w:rsid w:val="0047392D"/>
    <w:rsid w:val="004748F1"/>
    <w:rsid w:val="00476C4F"/>
    <w:rsid w:val="00482D59"/>
    <w:rsid w:val="0049000F"/>
    <w:rsid w:val="00492514"/>
    <w:rsid w:val="004978AD"/>
    <w:rsid w:val="004B1E91"/>
    <w:rsid w:val="004D6598"/>
    <w:rsid w:val="004E0141"/>
    <w:rsid w:val="004E599C"/>
    <w:rsid w:val="004E705A"/>
    <w:rsid w:val="004F2F42"/>
    <w:rsid w:val="00504048"/>
    <w:rsid w:val="00507D11"/>
    <w:rsid w:val="005252CE"/>
    <w:rsid w:val="00532CAF"/>
    <w:rsid w:val="005446AA"/>
    <w:rsid w:val="00562F5B"/>
    <w:rsid w:val="005804B7"/>
    <w:rsid w:val="005A014B"/>
    <w:rsid w:val="005A3999"/>
    <w:rsid w:val="005B03FF"/>
    <w:rsid w:val="005B5162"/>
    <w:rsid w:val="005C3032"/>
    <w:rsid w:val="005C5EC8"/>
    <w:rsid w:val="005D6682"/>
    <w:rsid w:val="005E6CC9"/>
    <w:rsid w:val="005F09DA"/>
    <w:rsid w:val="0060144B"/>
    <w:rsid w:val="00604E5A"/>
    <w:rsid w:val="006057A2"/>
    <w:rsid w:val="006059CA"/>
    <w:rsid w:val="00612536"/>
    <w:rsid w:val="00613687"/>
    <w:rsid w:val="006139F8"/>
    <w:rsid w:val="00623CC6"/>
    <w:rsid w:val="0062627B"/>
    <w:rsid w:val="0063218A"/>
    <w:rsid w:val="00634B25"/>
    <w:rsid w:val="006379CA"/>
    <w:rsid w:val="00637B3F"/>
    <w:rsid w:val="0064084A"/>
    <w:rsid w:val="0064164F"/>
    <w:rsid w:val="006478D8"/>
    <w:rsid w:val="0065204A"/>
    <w:rsid w:val="00663E06"/>
    <w:rsid w:val="0067030D"/>
    <w:rsid w:val="00693A4B"/>
    <w:rsid w:val="006A10C1"/>
    <w:rsid w:val="006A1C74"/>
    <w:rsid w:val="006B161D"/>
    <w:rsid w:val="006B7DEA"/>
    <w:rsid w:val="006D2B98"/>
    <w:rsid w:val="00714A47"/>
    <w:rsid w:val="00727BF1"/>
    <w:rsid w:val="00731F19"/>
    <w:rsid w:val="007343F1"/>
    <w:rsid w:val="007363E5"/>
    <w:rsid w:val="007364C4"/>
    <w:rsid w:val="00737B6D"/>
    <w:rsid w:val="00740694"/>
    <w:rsid w:val="00744C40"/>
    <w:rsid w:val="00747677"/>
    <w:rsid w:val="00773E23"/>
    <w:rsid w:val="0078352C"/>
    <w:rsid w:val="00792DA3"/>
    <w:rsid w:val="00797579"/>
    <w:rsid w:val="007B258A"/>
    <w:rsid w:val="007B2E3B"/>
    <w:rsid w:val="007E1B7D"/>
    <w:rsid w:val="00810EAF"/>
    <w:rsid w:val="0083157A"/>
    <w:rsid w:val="008360FD"/>
    <w:rsid w:val="00842098"/>
    <w:rsid w:val="0085286A"/>
    <w:rsid w:val="00855DF3"/>
    <w:rsid w:val="00870EB6"/>
    <w:rsid w:val="0089365F"/>
    <w:rsid w:val="008952E5"/>
    <w:rsid w:val="008B076C"/>
    <w:rsid w:val="008B3ED5"/>
    <w:rsid w:val="008B4AD1"/>
    <w:rsid w:val="008C72F4"/>
    <w:rsid w:val="008D72B1"/>
    <w:rsid w:val="008E35AF"/>
    <w:rsid w:val="008F5BE8"/>
    <w:rsid w:val="00902508"/>
    <w:rsid w:val="00913B6A"/>
    <w:rsid w:val="009146AB"/>
    <w:rsid w:val="009201EB"/>
    <w:rsid w:val="0092452D"/>
    <w:rsid w:val="009363C4"/>
    <w:rsid w:val="00937863"/>
    <w:rsid w:val="0095257C"/>
    <w:rsid w:val="009548FC"/>
    <w:rsid w:val="009579CB"/>
    <w:rsid w:val="00974F0A"/>
    <w:rsid w:val="00980F52"/>
    <w:rsid w:val="009A58E3"/>
    <w:rsid w:val="009B44FD"/>
    <w:rsid w:val="009D3030"/>
    <w:rsid w:val="009D4E49"/>
    <w:rsid w:val="009D7483"/>
    <w:rsid w:val="009F422B"/>
    <w:rsid w:val="00A0152B"/>
    <w:rsid w:val="00A03E7E"/>
    <w:rsid w:val="00A135F0"/>
    <w:rsid w:val="00A34579"/>
    <w:rsid w:val="00A37D9E"/>
    <w:rsid w:val="00A53DDD"/>
    <w:rsid w:val="00A76ADE"/>
    <w:rsid w:val="00A90898"/>
    <w:rsid w:val="00AA2227"/>
    <w:rsid w:val="00AA28CF"/>
    <w:rsid w:val="00AA4B10"/>
    <w:rsid w:val="00AA76D0"/>
    <w:rsid w:val="00AD1618"/>
    <w:rsid w:val="00AD172F"/>
    <w:rsid w:val="00AE1B7E"/>
    <w:rsid w:val="00B03321"/>
    <w:rsid w:val="00B0732E"/>
    <w:rsid w:val="00B373CB"/>
    <w:rsid w:val="00B60A29"/>
    <w:rsid w:val="00B65561"/>
    <w:rsid w:val="00B66A08"/>
    <w:rsid w:val="00B83F46"/>
    <w:rsid w:val="00BB2F21"/>
    <w:rsid w:val="00BE310D"/>
    <w:rsid w:val="00C040B9"/>
    <w:rsid w:val="00C17624"/>
    <w:rsid w:val="00C317CE"/>
    <w:rsid w:val="00C42075"/>
    <w:rsid w:val="00C57DA8"/>
    <w:rsid w:val="00C65D57"/>
    <w:rsid w:val="00C6625B"/>
    <w:rsid w:val="00C8291A"/>
    <w:rsid w:val="00C87233"/>
    <w:rsid w:val="00C941BC"/>
    <w:rsid w:val="00C943D7"/>
    <w:rsid w:val="00CA1DA9"/>
    <w:rsid w:val="00CB3CFE"/>
    <w:rsid w:val="00CB46FF"/>
    <w:rsid w:val="00CD4E65"/>
    <w:rsid w:val="00CE63EF"/>
    <w:rsid w:val="00CF0970"/>
    <w:rsid w:val="00CF09D8"/>
    <w:rsid w:val="00CF4285"/>
    <w:rsid w:val="00D016C0"/>
    <w:rsid w:val="00D07316"/>
    <w:rsid w:val="00D102DC"/>
    <w:rsid w:val="00D14A69"/>
    <w:rsid w:val="00D30020"/>
    <w:rsid w:val="00D30F94"/>
    <w:rsid w:val="00D45A1A"/>
    <w:rsid w:val="00D82ACD"/>
    <w:rsid w:val="00D9632E"/>
    <w:rsid w:val="00DA2C3B"/>
    <w:rsid w:val="00DA5964"/>
    <w:rsid w:val="00DA631C"/>
    <w:rsid w:val="00DC3281"/>
    <w:rsid w:val="00DD03D9"/>
    <w:rsid w:val="00DE02FA"/>
    <w:rsid w:val="00DE68EA"/>
    <w:rsid w:val="00DF2A87"/>
    <w:rsid w:val="00DF4183"/>
    <w:rsid w:val="00DF62D4"/>
    <w:rsid w:val="00E0199A"/>
    <w:rsid w:val="00E03BF0"/>
    <w:rsid w:val="00E04C57"/>
    <w:rsid w:val="00E061CA"/>
    <w:rsid w:val="00E11B47"/>
    <w:rsid w:val="00E12E64"/>
    <w:rsid w:val="00E22CF2"/>
    <w:rsid w:val="00E31ED5"/>
    <w:rsid w:val="00E63D10"/>
    <w:rsid w:val="00E77CC5"/>
    <w:rsid w:val="00E93458"/>
    <w:rsid w:val="00E9474F"/>
    <w:rsid w:val="00EA3A08"/>
    <w:rsid w:val="00EB6425"/>
    <w:rsid w:val="00EC0524"/>
    <w:rsid w:val="00EC5EB0"/>
    <w:rsid w:val="00EE4CA5"/>
    <w:rsid w:val="00EF2615"/>
    <w:rsid w:val="00EF4C49"/>
    <w:rsid w:val="00F037AD"/>
    <w:rsid w:val="00F04D22"/>
    <w:rsid w:val="00F05B08"/>
    <w:rsid w:val="00F10B82"/>
    <w:rsid w:val="00F11E8C"/>
    <w:rsid w:val="00F13EAD"/>
    <w:rsid w:val="00F147FB"/>
    <w:rsid w:val="00F15900"/>
    <w:rsid w:val="00F25A80"/>
    <w:rsid w:val="00F45747"/>
    <w:rsid w:val="00F66CFE"/>
    <w:rsid w:val="00F67D16"/>
    <w:rsid w:val="00F743C9"/>
    <w:rsid w:val="00FC62B6"/>
    <w:rsid w:val="00FD5FE0"/>
    <w:rsid w:val="00FE1C89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C1DF"/>
  <w15:chartTrackingRefBased/>
  <w15:docId w15:val="{9CF7105E-11C5-4058-9A06-F83A2479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Titre1">
    <w:name w:val="heading 1"/>
    <w:basedOn w:val="Normal"/>
    <w:next w:val="Normal"/>
    <w:link w:val="Titre1C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Titre5">
    <w:name w:val="heading 5"/>
    <w:basedOn w:val="Normal"/>
    <w:next w:val="Normal"/>
    <w:link w:val="Titre5C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Titre6">
    <w:name w:val="heading 6"/>
    <w:basedOn w:val="Normal"/>
    <w:next w:val="Normal"/>
    <w:link w:val="Titre6C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Titre7">
    <w:name w:val="heading 7"/>
    <w:basedOn w:val="Normal"/>
    <w:next w:val="Normal"/>
    <w:link w:val="Titre7C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Titre8">
    <w:name w:val="heading 8"/>
    <w:basedOn w:val="Normal"/>
    <w:next w:val="Normal"/>
    <w:link w:val="Titre8C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MoisAnne">
    <w:name w:val="Nom Mois Année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re">
    <w:name w:val="Title"/>
    <w:basedOn w:val="Normal"/>
    <w:next w:val="Normal"/>
    <w:link w:val="TitreC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reCar">
    <w:name w:val="Titre Car"/>
    <w:basedOn w:val="Policepardfaut"/>
    <w:link w:val="Titr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Grilledutableau">
    <w:name w:val="Table Grid"/>
    <w:basedOn w:val="Tableau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heshebdomadaires">
    <w:name w:val="Tâches hebdomadaires"/>
    <w:basedOn w:val="Tableau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spacedetableau">
    <w:name w:val="Espace de tableau"/>
    <w:basedOn w:val="Normal"/>
    <w:uiPriority w:val="6"/>
    <w:qFormat/>
    <w:pPr>
      <w:spacing w:before="0" w:after="0" w:line="72" w:lineRule="exact"/>
    </w:pPr>
  </w:style>
  <w:style w:type="paragraph" w:customStyle="1" w:styleId="Jours">
    <w:name w:val="Jour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En-tte">
    <w:name w:val="header"/>
    <w:basedOn w:val="Normal"/>
    <w:link w:val="En-tteCar"/>
    <w:uiPriority w:val="99"/>
    <w:unhideWhenUsed/>
    <w:rsid w:val="001C6502"/>
    <w:pPr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C6502"/>
  </w:style>
  <w:style w:type="paragraph" w:styleId="Pieddepage">
    <w:name w:val="footer"/>
    <w:basedOn w:val="Normal"/>
    <w:link w:val="PieddepageCar"/>
    <w:uiPriority w:val="99"/>
    <w:unhideWhenUsed/>
    <w:pPr>
      <w:spacing w:before="28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FBB"/>
    <w:rPr>
      <w:rFonts w:ascii="Segoe UI" w:hAnsi="Segoe UI" w:cs="Segoe UI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26FBB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FB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FB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F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FBB"/>
    <w:rPr>
      <w:b/>
      <w:bCs/>
      <w:szCs w:val="2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040B9"/>
  </w:style>
  <w:style w:type="paragraph" w:styleId="Normalcentr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40B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40B9"/>
  </w:style>
  <w:style w:type="paragraph" w:styleId="Corpsdetexte2">
    <w:name w:val="Body Text 2"/>
    <w:basedOn w:val="Normal"/>
    <w:link w:val="Corpsdetexte2Car"/>
    <w:uiPriority w:val="99"/>
    <w:semiHidden/>
    <w:unhideWhenUsed/>
    <w:rsid w:val="00C040B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040B9"/>
  </w:style>
  <w:style w:type="paragraph" w:styleId="Corpsdetexte3">
    <w:name w:val="Body Text 3"/>
    <w:basedOn w:val="Normal"/>
    <w:link w:val="Corpsdetexte3C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040B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040B9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040B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040B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040B9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040B9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040B9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040B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040B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040B9"/>
  </w:style>
  <w:style w:type="table" w:styleId="Grillecouleur">
    <w:name w:val="Colorful Grid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5"/>
    <w:unhideWhenUsed/>
    <w:qFormat/>
    <w:rsid w:val="00FE1C89"/>
    <w:pPr>
      <w:spacing w:before="0" w:after="0"/>
    </w:pPr>
  </w:style>
  <w:style w:type="character" w:customStyle="1" w:styleId="DateCar">
    <w:name w:val="Date Car"/>
    <w:basedOn w:val="Policepardfaut"/>
    <w:link w:val="Date"/>
    <w:uiPriority w:val="5"/>
    <w:rsid w:val="004925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040B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040B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040B9"/>
  </w:style>
  <w:style w:type="character" w:styleId="Accentuation">
    <w:name w:val="Emphasis"/>
    <w:basedOn w:val="Policepardfaut"/>
    <w:uiPriority w:val="20"/>
    <w:semiHidden/>
    <w:unhideWhenUsed/>
    <w:qFormat/>
    <w:rsid w:val="00C040B9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040B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40B9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040B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40B9"/>
    <w:rPr>
      <w:szCs w:val="20"/>
    </w:rPr>
  </w:style>
  <w:style w:type="table" w:styleId="TableauGrille1Clair">
    <w:name w:val="Grid Table 1 Light"/>
    <w:basedOn w:val="Tableau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TableauGrille1Clair-Accentuation1">
    <w:name w:val="Grid Table 1 Light Accent 1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3">
    <w:name w:val="Grid Table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Titre5Car">
    <w:name w:val="Titre 5 Car"/>
    <w:basedOn w:val="Policepardfaut"/>
    <w:link w:val="Titre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Titre6Car">
    <w:name w:val="Titre 6 Car"/>
    <w:basedOn w:val="Policepardfaut"/>
    <w:link w:val="Titre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Titre7Car">
    <w:name w:val="Titre 7 Car"/>
    <w:basedOn w:val="Policepardfaut"/>
    <w:link w:val="Titre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Titre8Car">
    <w:name w:val="Titre 8 Car"/>
    <w:basedOn w:val="Policepardfaut"/>
    <w:link w:val="Titre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040B9"/>
  </w:style>
  <w:style w:type="paragraph" w:styleId="AdresseHTML">
    <w:name w:val="HTML Address"/>
    <w:basedOn w:val="Normal"/>
    <w:link w:val="AdresseHTMLC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040B9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040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040B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40B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040B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F5092"/>
    <w:rPr>
      <w:i/>
      <w:iCs/>
      <w:color w:val="0D5975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040B9"/>
  </w:style>
  <w:style w:type="paragraph" w:styleId="Liste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2">
    <w:name w:val="List Table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3">
    <w:name w:val="List Table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040B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040B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040B9"/>
  </w:style>
  <w:style w:type="character" w:styleId="Numrodepage">
    <w:name w:val="page number"/>
    <w:basedOn w:val="Policepardfaut"/>
    <w:uiPriority w:val="99"/>
    <w:semiHidden/>
    <w:unhideWhenUsed/>
    <w:rsid w:val="00C040B9"/>
  </w:style>
  <w:style w:type="table" w:styleId="Tableausimple1">
    <w:name w:val="Plain Table 1"/>
    <w:basedOn w:val="Tableau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040B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40B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040B9"/>
  </w:style>
  <w:style w:type="character" w:customStyle="1" w:styleId="SalutationsCar">
    <w:name w:val="Salutations Car"/>
    <w:basedOn w:val="Policepardfaut"/>
    <w:link w:val="Salutations"/>
    <w:uiPriority w:val="99"/>
    <w:semiHidden/>
    <w:rsid w:val="00C040B9"/>
  </w:style>
  <w:style w:type="paragraph" w:styleId="Signature">
    <w:name w:val="Signature"/>
    <w:basedOn w:val="Normal"/>
    <w:link w:val="SignatureC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040B9"/>
  </w:style>
  <w:style w:type="character" w:styleId="lev">
    <w:name w:val="Strong"/>
    <w:basedOn w:val="Policepardfaut"/>
    <w:uiPriority w:val="22"/>
    <w:semiHidden/>
    <w:unhideWhenUsed/>
    <w:qFormat/>
    <w:rsid w:val="00C040B9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40B9"/>
    <w:pPr>
      <w:outlineLvl w:val="9"/>
    </w:p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 1"/>
    <w:basedOn w:val="Tableau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al\AppData\Roaming\Microsoft\Templates\Calendrier%20des%20affectations%20hebdomadaires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FC076-C951-41FD-925F-05510415CA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des affectations hebdomadaires</Template>
  <TotalTime>892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Malory MORILLA</dc:creator>
  <cp:lastModifiedBy>Elodie Caillet</cp:lastModifiedBy>
  <cp:revision>138</cp:revision>
  <cp:lastPrinted>2025-07-11T09:47:00Z</cp:lastPrinted>
  <dcterms:created xsi:type="dcterms:W3CDTF">2025-06-17T09:34:00Z</dcterms:created>
  <dcterms:modified xsi:type="dcterms:W3CDTF">2025-09-22T13:39:00Z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